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6D787F49" w:rsidR="00CC3CC9" w:rsidRPr="00C54E2E" w:rsidRDefault="00CC3CC9" w:rsidP="00C74381">
      <w:pPr>
        <w:tabs>
          <w:tab w:val="left" w:pos="9639"/>
        </w:tabs>
        <w:jc w:val="center"/>
        <w:rPr>
          <w:sz w:val="22"/>
          <w:szCs w:val="22"/>
        </w:rPr>
      </w:pPr>
      <w:r w:rsidRPr="00C54E2E">
        <w:rPr>
          <w:sz w:val="22"/>
          <w:szCs w:val="22"/>
        </w:rPr>
        <w:t>Прізвище та ім'я ________________________</w:t>
      </w:r>
      <w:r w:rsidRPr="00C54E2E">
        <w:rPr>
          <w:sz w:val="22"/>
          <w:szCs w:val="22"/>
        </w:rPr>
        <w:tab/>
      </w:r>
      <w:r w:rsidR="008B6402" w:rsidRPr="00C54E2E">
        <w:rPr>
          <w:sz w:val="22"/>
          <w:szCs w:val="22"/>
          <w:lang w:val="ru-RU"/>
        </w:rPr>
        <w:t>9</w:t>
      </w:r>
      <w:r w:rsidRPr="00C54E2E">
        <w:rPr>
          <w:sz w:val="22"/>
          <w:szCs w:val="22"/>
        </w:rPr>
        <w:t xml:space="preserve">____клас </w:t>
      </w:r>
    </w:p>
    <w:p w14:paraId="0B3F5E29" w14:textId="77777777" w:rsidR="00093CDA" w:rsidRPr="00C54E2E" w:rsidRDefault="00093CDA" w:rsidP="00CC3CC9">
      <w:pPr>
        <w:jc w:val="center"/>
        <w:rPr>
          <w:b/>
          <w:bCs/>
          <w:sz w:val="22"/>
          <w:szCs w:val="22"/>
        </w:rPr>
      </w:pPr>
    </w:p>
    <w:p w14:paraId="12EA9D9D" w14:textId="207B234F" w:rsidR="00CC3CC9" w:rsidRPr="00C54E2E" w:rsidRDefault="00CC3CC9" w:rsidP="00CC3CC9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____________________________</w:t>
      </w:r>
    </w:p>
    <w:p w14:paraId="70249AD0" w14:textId="059D9C2C" w:rsidR="00CC3CC9" w:rsidRPr="00F11FC7" w:rsidRDefault="00CC3CC9" w:rsidP="00CC3CC9">
      <w:pPr>
        <w:jc w:val="center"/>
        <w:rPr>
          <w:sz w:val="14"/>
          <w:szCs w:val="14"/>
        </w:rPr>
      </w:pPr>
      <w:r w:rsidRPr="00F11FC7">
        <w:rPr>
          <w:sz w:val="14"/>
          <w:szCs w:val="14"/>
        </w:rPr>
        <w:t>(дата)</w:t>
      </w:r>
    </w:p>
    <w:p w14:paraId="0149DB3E" w14:textId="64F3E83B" w:rsidR="00FC68FD" w:rsidRPr="00C54E2E" w:rsidRDefault="00CC3CC9" w:rsidP="00CC3CC9">
      <w:pPr>
        <w:jc w:val="center"/>
        <w:rPr>
          <w:b/>
          <w:bCs/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 xml:space="preserve">Навчальне дослідження № </w:t>
      </w:r>
      <w:r w:rsidR="0070115B" w:rsidRPr="00C54E2E">
        <w:rPr>
          <w:b/>
          <w:bCs/>
          <w:sz w:val="22"/>
          <w:szCs w:val="22"/>
          <w:lang w:val="ru-RU"/>
        </w:rPr>
        <w:t>2</w:t>
      </w:r>
    </w:p>
    <w:p w14:paraId="7688D3A0" w14:textId="3A39F5AC" w:rsidR="00CC3CC9" w:rsidRPr="00C54E2E" w:rsidRDefault="00CC3CC9" w:rsidP="0083753E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«</w:t>
      </w:r>
      <w:r w:rsidR="0070115B" w:rsidRPr="00C54E2E">
        <w:rPr>
          <w:b/>
          <w:bCs/>
          <w:sz w:val="22"/>
          <w:szCs w:val="22"/>
        </w:rPr>
        <w:t>Тепловий ефект розчинення</w:t>
      </w:r>
      <w:r w:rsidRPr="00C54E2E">
        <w:rPr>
          <w:b/>
          <w:bCs/>
          <w:sz w:val="22"/>
          <w:szCs w:val="22"/>
        </w:rPr>
        <w:t>»</w:t>
      </w:r>
    </w:p>
    <w:p w14:paraId="03054BFE" w14:textId="1CF0113E" w:rsidR="000C2BAC" w:rsidRPr="00C54E2E" w:rsidRDefault="003068C0" w:rsidP="003068C0">
      <w:pPr>
        <w:spacing w:before="240"/>
        <w:jc w:val="both"/>
        <w:rPr>
          <w:sz w:val="22"/>
          <w:szCs w:val="22"/>
        </w:rPr>
      </w:pPr>
      <w:r w:rsidRPr="00C54E2E">
        <w:rPr>
          <w:b/>
          <w:bCs/>
          <w:sz w:val="22"/>
          <w:szCs w:val="22"/>
        </w:rPr>
        <w:t>Завдання</w:t>
      </w:r>
      <w:r w:rsidR="000C2BAC" w:rsidRPr="00C54E2E">
        <w:rPr>
          <w:b/>
          <w:bCs/>
          <w:sz w:val="22"/>
          <w:szCs w:val="22"/>
        </w:rPr>
        <w:t xml:space="preserve">: </w:t>
      </w:r>
      <w:r w:rsidR="0070115B" w:rsidRPr="00C54E2E">
        <w:rPr>
          <w:sz w:val="22"/>
          <w:szCs w:val="22"/>
        </w:rPr>
        <w:t>Визначити питомий тепловий ефект розчинення (у перерахунку на 1 моль розчиненої речовини).</w:t>
      </w:r>
    </w:p>
    <w:p w14:paraId="7CEF3EA0" w14:textId="38599713" w:rsidR="003068C0" w:rsidRPr="00C54E2E" w:rsidRDefault="003068C0" w:rsidP="003068C0">
      <w:pPr>
        <w:spacing w:before="240"/>
        <w:jc w:val="both"/>
        <w:rPr>
          <w:i/>
          <w:iCs/>
          <w:color w:val="323E4F" w:themeColor="text2" w:themeShade="BF"/>
          <w:sz w:val="18"/>
          <w:szCs w:val="18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(Сформулюйте мету дослідження відповідно до визначеного завдання.)</w:t>
      </w:r>
    </w:p>
    <w:p w14:paraId="6279053C" w14:textId="282DB7C1" w:rsidR="003068C0" w:rsidRPr="00C54E2E" w:rsidRDefault="00CC3CC9" w:rsidP="00D14906">
      <w:pPr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Мета</w:t>
      </w:r>
      <w:r w:rsidR="003068C0" w:rsidRPr="00C54E2E">
        <w:rPr>
          <w:b/>
          <w:bCs/>
          <w:sz w:val="22"/>
          <w:szCs w:val="22"/>
        </w:rPr>
        <w:t xml:space="preserve">: </w:t>
      </w:r>
    </w:p>
    <w:p w14:paraId="73F12C7E" w14:textId="5F04A5A5" w:rsidR="003068C0" w:rsidRPr="00C54E2E" w:rsidRDefault="003068C0" w:rsidP="00D14906">
      <w:pPr>
        <w:pBdr>
          <w:top w:val="single" w:sz="6" w:space="1" w:color="auto"/>
          <w:bottom w:val="single" w:sz="6" w:space="1" w:color="auto"/>
        </w:pBdr>
        <w:jc w:val="both"/>
        <w:rPr>
          <w:b/>
          <w:bCs/>
          <w:sz w:val="22"/>
          <w:szCs w:val="22"/>
        </w:rPr>
      </w:pPr>
    </w:p>
    <w:p w14:paraId="56ED0C7B" w14:textId="30C93BA6" w:rsidR="003068C0" w:rsidRPr="00C54E2E" w:rsidRDefault="003068C0" w:rsidP="00D14906">
      <w:pPr>
        <w:pBdr>
          <w:bottom w:val="single" w:sz="6" w:space="1" w:color="auto"/>
          <w:between w:val="single" w:sz="6" w:space="1" w:color="auto"/>
        </w:pBdr>
        <w:jc w:val="both"/>
        <w:rPr>
          <w:b/>
          <w:bCs/>
          <w:sz w:val="22"/>
          <w:szCs w:val="22"/>
        </w:rPr>
      </w:pPr>
    </w:p>
    <w:p w14:paraId="0AFCD80A" w14:textId="2FFE8F89" w:rsidR="00CC3CC9" w:rsidRPr="00C54E2E" w:rsidRDefault="00CC3CC9" w:rsidP="003068C0">
      <w:pPr>
        <w:spacing w:before="240"/>
        <w:jc w:val="both"/>
        <w:rPr>
          <w:rFonts w:eastAsia="Times New Roman"/>
          <w:color w:val="181717"/>
          <w:sz w:val="22"/>
          <w:szCs w:val="20"/>
        </w:rPr>
      </w:pPr>
      <w:r w:rsidRPr="00C54E2E">
        <w:rPr>
          <w:b/>
          <w:bCs/>
          <w:sz w:val="22"/>
          <w:szCs w:val="22"/>
        </w:rPr>
        <w:t>Обладнання:</w:t>
      </w:r>
      <w:r w:rsidR="003E4E06" w:rsidRPr="00C54E2E">
        <w:rPr>
          <w:sz w:val="22"/>
          <w:szCs w:val="22"/>
        </w:rPr>
        <w:t xml:space="preserve"> </w:t>
      </w:r>
      <w:r w:rsidR="004F4075" w:rsidRPr="00C54E2E">
        <w:rPr>
          <w:sz w:val="22"/>
          <w:szCs w:val="22"/>
        </w:rPr>
        <w:t>калориметр, термометр, магнітна мішалка, електронні терези, ложечка, мірний циліндр</w:t>
      </w:r>
      <w:r w:rsidR="00665978" w:rsidRPr="00C54E2E">
        <w:rPr>
          <w:sz w:val="22"/>
          <w:szCs w:val="22"/>
        </w:rPr>
        <w:t>.</w:t>
      </w:r>
    </w:p>
    <w:p w14:paraId="2F6E3047" w14:textId="4A9F053A" w:rsidR="007D5E2E" w:rsidRPr="00C54E2E" w:rsidRDefault="007D5E2E" w:rsidP="004F4075">
      <w:pPr>
        <w:jc w:val="both"/>
        <w:rPr>
          <w:rFonts w:eastAsia="Times New Roman"/>
          <w:color w:val="181717"/>
          <w:sz w:val="22"/>
          <w:szCs w:val="24"/>
        </w:rPr>
      </w:pPr>
      <w:r w:rsidRPr="00C54E2E">
        <w:rPr>
          <w:rFonts w:eastAsia="Times New Roman"/>
          <w:b/>
          <w:bCs/>
          <w:color w:val="181717"/>
          <w:sz w:val="22"/>
          <w:szCs w:val="24"/>
        </w:rPr>
        <w:t>Реактиви:</w:t>
      </w:r>
      <w:r w:rsidR="003E4E06" w:rsidRPr="00C54E2E">
        <w:rPr>
          <w:rFonts w:eastAsia="Times New Roman"/>
          <w:color w:val="181717"/>
          <w:sz w:val="22"/>
          <w:szCs w:val="20"/>
        </w:rPr>
        <w:t xml:space="preserve"> </w:t>
      </w:r>
      <w:r w:rsidR="000C2BAC" w:rsidRPr="00C54E2E">
        <w:rPr>
          <w:rFonts w:eastAsia="Times New Roman"/>
          <w:color w:val="181717"/>
          <w:sz w:val="22"/>
          <w:szCs w:val="20"/>
        </w:rPr>
        <w:t>вода,</w:t>
      </w:r>
      <w:r w:rsidR="004F4075" w:rsidRPr="00C54E2E">
        <w:rPr>
          <w:rFonts w:eastAsia="Times New Roman"/>
          <w:color w:val="181717"/>
          <w:sz w:val="22"/>
          <w:szCs w:val="20"/>
        </w:rPr>
        <w:t xml:space="preserve"> кальцій хлорид, натрій карбонат, натрій гідроксид, амоній хлорид, амоній нітрат, калій нітрат</w:t>
      </w:r>
      <w:r w:rsidR="00657437" w:rsidRPr="00C54E2E">
        <w:rPr>
          <w:rFonts w:eastAsia="Times New Roman"/>
          <w:color w:val="181717"/>
          <w:sz w:val="22"/>
          <w:szCs w:val="24"/>
        </w:rPr>
        <w:t>.</w:t>
      </w:r>
    </w:p>
    <w:p w14:paraId="5B9A2FF1" w14:textId="50281F11" w:rsidR="00CC3CC9" w:rsidRPr="00C54E2E" w:rsidRDefault="007D5E2E" w:rsidP="008142D0">
      <w:pPr>
        <w:ind w:firstLine="567"/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Перед тим, як виконувати роботу повторіть правила безпеки та дотримуйтеся їх під час виконання дослідів!</w:t>
      </w:r>
    </w:p>
    <w:p w14:paraId="2E3CA33F" w14:textId="3ECABA61" w:rsidR="00092964" w:rsidRPr="00C54E2E" w:rsidRDefault="00C54E2E" w:rsidP="008142D0">
      <w:pPr>
        <w:ind w:firstLine="567"/>
        <w:jc w:val="both"/>
        <w:rPr>
          <w:b/>
          <w:bCs/>
          <w:color w:val="FF0000"/>
          <w:sz w:val="22"/>
          <w:szCs w:val="22"/>
        </w:rPr>
      </w:pPr>
      <w:r w:rsidRPr="00C54E2E">
        <w:rPr>
          <w:b/>
          <w:bCs/>
          <w:noProof/>
          <w:color w:val="4472C4" w:themeColor="accent1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58A3D42" wp14:editId="6BF237B0">
                <wp:simplePos x="0" y="0"/>
                <wp:positionH relativeFrom="column">
                  <wp:posOffset>5812155</wp:posOffset>
                </wp:positionH>
                <wp:positionV relativeFrom="paragraph">
                  <wp:posOffset>361315</wp:posOffset>
                </wp:positionV>
                <wp:extent cx="1090295" cy="1418590"/>
                <wp:effectExtent l="0" t="0" r="0" b="0"/>
                <wp:wrapSquare wrapText="bothSides"/>
                <wp:docPr id="3" name="Групувати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0295" cy="1418590"/>
                          <a:chOff x="0" y="0"/>
                          <a:chExt cx="1428750" cy="1858983"/>
                        </a:xfrm>
                      </wpg:grpSpPr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590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Поле 2"/>
                        <wps:cNvSpPr txBox="1"/>
                        <wps:spPr>
                          <a:xfrm>
                            <a:off x="0" y="1647825"/>
                            <a:ext cx="1428750" cy="211158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993793D" w14:textId="64EFF4F1" w:rsidR="00DF674B" w:rsidRPr="00D07306" w:rsidRDefault="00DF674B" w:rsidP="00DF674B">
                              <w:pPr>
                                <w:pStyle w:val="a5"/>
                                <w:jc w:val="center"/>
                                <w:rPr>
                                  <w:noProof/>
                                  <w:color w:val="4472C4" w:themeColor="accent1"/>
                                  <w:sz w:val="24"/>
                                  <w:szCs w:val="24"/>
                                </w:rPr>
                              </w:pPr>
                              <w:r>
                                <w:t>Калориметр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8A3D42" id="Групувати 3" o:spid="_x0000_s1026" style="position:absolute;left:0;text-align:left;margin-left:457.65pt;margin-top:28.45pt;width:85.85pt;height:111.7pt;z-index:251660288;mso-width-relative:margin;mso-height-relative:margin" coordsize="14287,185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7" type="#_x0000_t75" style="position:absolute;width:14287;height:15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" o:spid="_x0000_s1028" type="#_x0000_t202" style="position:absolute;top:16478;width:14287;height:2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" stroked="f">
                  <v:textbox inset="0,0,0,0">
                    <w:txbxContent>
                      <w:p w14:paraId="0993793D" w14:textId="64EFF4F1" w:rsidR="00DF674B" w:rsidRPr="00D07306" w:rsidRDefault="00DF674B" w:rsidP="00DF674B">
                        <w:pPr>
                          <w:pStyle w:val="a5"/>
                          <w:jc w:val="center"/>
                          <w:rPr>
                            <w:noProof/>
                            <w:color w:val="4472C4" w:themeColor="accent1"/>
                            <w:sz w:val="24"/>
                            <w:szCs w:val="24"/>
                          </w:rPr>
                        </w:pPr>
                        <w:r>
                          <w:t>Калориметр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092964" w:rsidRPr="00C54E2E">
        <w:rPr>
          <w:b/>
          <w:bCs/>
          <w:color w:val="FF0000"/>
          <w:sz w:val="22"/>
          <w:szCs w:val="22"/>
        </w:rPr>
        <w:t>Неводні розчинники здебільшого є легкозаймистими рідинами. Під час роботи з ними поблизу не має бути джерел відкритого вогню. Ці розчинники також зазвичай мають сильний запах, тому їх слід використовувати в невеликих кількостях.</w:t>
      </w:r>
    </w:p>
    <w:p w14:paraId="6675B33F" w14:textId="6299BBE9" w:rsidR="007E075D" w:rsidRPr="00C54E2E" w:rsidRDefault="009B0B70" w:rsidP="007E075D">
      <w:pPr>
        <w:ind w:firstLine="567"/>
        <w:jc w:val="both"/>
        <w:rPr>
          <w:b/>
          <w:bCs/>
          <w:color w:val="4472C4" w:themeColor="accent1"/>
          <w:sz w:val="18"/>
          <w:szCs w:val="18"/>
        </w:rPr>
      </w:pPr>
      <w:r w:rsidRPr="00C54E2E">
        <w:rPr>
          <w:b/>
          <w:bCs/>
          <w:color w:val="4472C4" w:themeColor="accent1"/>
          <w:sz w:val="18"/>
          <w:szCs w:val="18"/>
        </w:rPr>
        <w:t xml:space="preserve">Довідка: </w:t>
      </w:r>
    </w:p>
    <w:p w14:paraId="5F75A36F" w14:textId="2E6D9F51" w:rsidR="007E075D" w:rsidRPr="00C54E2E" w:rsidRDefault="007E075D" w:rsidP="00D941E6">
      <w:pPr>
        <w:pStyle w:val="a4"/>
        <w:numPr>
          <w:ilvl w:val="0"/>
          <w:numId w:val="22"/>
        </w:numPr>
        <w:ind w:left="0" w:firstLine="927"/>
        <w:jc w:val="both"/>
        <w:rPr>
          <w:color w:val="4472C4" w:themeColor="accent1"/>
          <w:sz w:val="18"/>
          <w:szCs w:val="18"/>
        </w:rPr>
      </w:pPr>
      <w:r w:rsidRPr="00C54E2E">
        <w:rPr>
          <w:color w:val="4472C4" w:themeColor="accent1"/>
          <w:sz w:val="18"/>
          <w:szCs w:val="18"/>
        </w:rPr>
        <w:t>Кількість теплоти, що виділяється або поглинається, можна обчисли ти за формулою:</w:t>
      </w:r>
    </w:p>
    <w:p w14:paraId="438B2E64" w14:textId="57E4F817" w:rsidR="007E075D" w:rsidRPr="00C54E2E" w:rsidRDefault="00C54E2E" w:rsidP="007E075D">
      <w:pPr>
        <w:ind w:firstLine="567"/>
        <w:jc w:val="center"/>
        <w:rPr>
          <w:color w:val="4472C4" w:themeColor="accent1"/>
          <w:sz w:val="18"/>
          <w:szCs w:val="18"/>
          <w:lang w:val="en-US"/>
        </w:rPr>
      </w:pPr>
      <w:r w:rsidRPr="00C54E2E">
        <w:rPr>
          <w:color w:val="4472C4" w:themeColor="accent1"/>
          <w:position w:val="-8"/>
          <w:sz w:val="18"/>
          <w:szCs w:val="18"/>
        </w:rPr>
        <w:object w:dxaOrig="940" w:dyaOrig="260" w14:anchorId="420C0EB0">
          <v:shape id="_x0000_i1478" type="#_x0000_t75" style="width:47.25pt;height:12.75pt" o:ole="" o:bordertopcolor="red" o:borderleftcolor="red" o:borderbottomcolor="red" o:borderrightcolor="red">
            <v:imagedata r:id="rId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478" DrawAspect="Content" ObjectID="_1848811269" r:id="rId8"/>
        </w:object>
      </w:r>
    </w:p>
    <w:p w14:paraId="0DD65A74" w14:textId="08E3AC09" w:rsidR="000F6CE6" w:rsidRPr="00C54E2E" w:rsidRDefault="007E075D" w:rsidP="007E075D">
      <w:pPr>
        <w:ind w:firstLine="567"/>
        <w:jc w:val="both"/>
        <w:rPr>
          <w:color w:val="4472C4" w:themeColor="accent1"/>
          <w:sz w:val="18"/>
          <w:szCs w:val="18"/>
        </w:rPr>
      </w:pPr>
      <w:r w:rsidRPr="00C54E2E">
        <w:rPr>
          <w:color w:val="4472C4" w:themeColor="accent1"/>
          <w:sz w:val="18"/>
          <w:szCs w:val="18"/>
        </w:rPr>
        <w:t xml:space="preserve">де </w:t>
      </w:r>
      <w:r w:rsidR="00C54E2E" w:rsidRPr="00C54E2E">
        <w:rPr>
          <w:color w:val="4472C4" w:themeColor="accent1"/>
          <w:position w:val="-6"/>
          <w:sz w:val="18"/>
          <w:szCs w:val="18"/>
        </w:rPr>
        <w:object w:dxaOrig="200" w:dyaOrig="240" w14:anchorId="64C27E82">
          <v:shape id="_x0000_i1480" type="#_x0000_t75" style="width:9.75pt;height:12pt" o:ole="">
            <v:imagedata r:id="rId9" o:title=""/>
          </v:shape>
          <o:OLEObject Type="Embed" ProgID="Equation.DSMT4" ShapeID="_x0000_i1480" DrawAspect="Content" ObjectID="_1848811270" r:id="rId10"/>
        </w:object>
      </w:r>
      <w:r w:rsidRPr="00C54E2E">
        <w:rPr>
          <w:color w:val="4472C4" w:themeColor="accent1"/>
          <w:sz w:val="18"/>
          <w:szCs w:val="18"/>
        </w:rPr>
        <w:t xml:space="preserve">— питома теплоємність розчину, для розбавлених розчинів її можна прийняти такою, що дорівнює теплоємності води (4,18 </w:t>
      </w:r>
      <w:proofErr w:type="spellStart"/>
      <w:r w:rsidRPr="00C54E2E">
        <w:rPr>
          <w:color w:val="4472C4" w:themeColor="accent1"/>
          <w:sz w:val="18"/>
          <w:szCs w:val="18"/>
        </w:rPr>
        <w:t>Дж</w:t>
      </w:r>
      <w:proofErr w:type="spellEnd"/>
      <w:r w:rsidRPr="00C54E2E">
        <w:rPr>
          <w:color w:val="4472C4" w:themeColor="accent1"/>
          <w:sz w:val="18"/>
          <w:szCs w:val="18"/>
        </w:rPr>
        <w:t>/(г • К));</w:t>
      </w:r>
    </w:p>
    <w:p w14:paraId="3597A7C2" w14:textId="1D957662" w:rsidR="00864CEA" w:rsidRPr="00C54E2E" w:rsidRDefault="00C54E2E" w:rsidP="00864CEA">
      <w:pPr>
        <w:ind w:firstLine="567"/>
        <w:jc w:val="both"/>
        <w:rPr>
          <w:color w:val="4472C4" w:themeColor="accent1"/>
          <w:sz w:val="18"/>
          <w:szCs w:val="18"/>
        </w:rPr>
      </w:pPr>
      <w:r w:rsidRPr="00C54E2E">
        <w:rPr>
          <w:color w:val="4472C4" w:themeColor="accent1"/>
          <w:position w:val="-6"/>
          <w:sz w:val="18"/>
          <w:szCs w:val="18"/>
        </w:rPr>
        <w:object w:dxaOrig="220" w:dyaOrig="200" w14:anchorId="0695EE75">
          <v:shape id="_x0000_i1482" type="#_x0000_t75" style="width:10.5pt;height:10.5pt" o:ole="">
            <v:imagedata r:id="rId11" o:title=""/>
          </v:shape>
          <o:OLEObject Type="Embed" ProgID="Equation.DSMT4" ShapeID="_x0000_i1482" DrawAspect="Content" ObjectID="_1848811271" r:id="rId12"/>
        </w:object>
      </w:r>
      <w:r w:rsidR="00864CEA" w:rsidRPr="00C54E2E">
        <w:rPr>
          <w:color w:val="4472C4" w:themeColor="accent1"/>
          <w:sz w:val="18"/>
          <w:szCs w:val="18"/>
        </w:rPr>
        <w:t>— маса розчину;</w:t>
      </w:r>
    </w:p>
    <w:p w14:paraId="1D2A9690" w14:textId="30AE47ED" w:rsidR="00864CEA" w:rsidRPr="00C54E2E" w:rsidRDefault="00C54E2E" w:rsidP="00864CEA">
      <w:pPr>
        <w:ind w:firstLine="567"/>
        <w:jc w:val="both"/>
        <w:rPr>
          <w:color w:val="4472C4" w:themeColor="accent1"/>
          <w:sz w:val="18"/>
          <w:szCs w:val="18"/>
        </w:rPr>
      </w:pPr>
      <w:r w:rsidRPr="00C54E2E">
        <w:rPr>
          <w:color w:val="4472C4" w:themeColor="accent1"/>
          <w:position w:val="-6"/>
          <w:sz w:val="18"/>
          <w:szCs w:val="18"/>
        </w:rPr>
        <w:object w:dxaOrig="240" w:dyaOrig="240" w14:anchorId="06366CE2">
          <v:shape id="_x0000_i1484" type="#_x0000_t75" style="width:12pt;height:12pt" o:ole="">
            <v:imagedata r:id="rId13" o:title=""/>
          </v:shape>
          <o:OLEObject Type="Embed" ProgID="Equation.DSMT4" ShapeID="_x0000_i1484" DrawAspect="Content" ObjectID="_1848811272" r:id="rId14"/>
        </w:object>
      </w:r>
      <w:r w:rsidR="00864CEA" w:rsidRPr="00C54E2E">
        <w:rPr>
          <w:color w:val="4472C4" w:themeColor="accent1"/>
          <w:sz w:val="18"/>
          <w:szCs w:val="18"/>
        </w:rPr>
        <w:t>— зміна температури під час розчинення.</w:t>
      </w:r>
    </w:p>
    <w:p w14:paraId="621266D3" w14:textId="0AC0D780" w:rsidR="007D5E2E" w:rsidRPr="00C54E2E" w:rsidRDefault="004C0EFD" w:rsidP="008142D0">
      <w:pPr>
        <w:spacing w:before="240"/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t xml:space="preserve">Дослід </w:t>
      </w:r>
      <w:r w:rsidR="009F4FC5" w:rsidRPr="00C54E2E">
        <w:rPr>
          <w:b/>
          <w:bCs/>
          <w:i/>
          <w:iCs/>
          <w:sz w:val="22"/>
          <w:szCs w:val="22"/>
        </w:rPr>
        <w:t>1</w:t>
      </w:r>
      <w:r w:rsidRPr="00C54E2E">
        <w:rPr>
          <w:b/>
          <w:bCs/>
          <w:i/>
          <w:iCs/>
          <w:sz w:val="22"/>
          <w:szCs w:val="22"/>
        </w:rPr>
        <w:t xml:space="preserve">. </w:t>
      </w:r>
      <w:r w:rsidR="005F4F50" w:rsidRPr="00C54E2E">
        <w:rPr>
          <w:b/>
          <w:bCs/>
          <w:i/>
          <w:iCs/>
          <w:sz w:val="22"/>
          <w:szCs w:val="22"/>
        </w:rPr>
        <w:t>Визначення розчинності речовин у різних розчинниках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6E7E34CA" w14:textId="513BB047" w:rsidR="004C0EFD" w:rsidRPr="00C54E2E" w:rsidRDefault="0006399B" w:rsidP="00C54E2E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="00C139CB" w:rsidRPr="00C54E2E">
        <w:rPr>
          <w:i/>
          <w:iCs/>
          <w:color w:val="323E4F" w:themeColor="text2" w:themeShade="BF"/>
          <w:sz w:val="18"/>
          <w:szCs w:val="18"/>
        </w:rPr>
        <w:t>Складіть план експерименту для визначення кількості виділеної або поглинутої теплоти під час розчинення, зважаючи на мету дослідження та коментар щодо обчислення кількості теплоти.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7BBD9B72" w14:textId="77777777" w:rsidR="00DF674B" w:rsidRPr="00C54E2E" w:rsidRDefault="00DF674B" w:rsidP="00DF674B">
      <w:pPr>
        <w:numPr>
          <w:ilvl w:val="0"/>
          <w:numId w:val="1"/>
        </w:numPr>
        <w:tabs>
          <w:tab w:val="left" w:pos="426"/>
          <w:tab w:val="left" w:pos="5387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  <w:sectPr w:rsidR="00DF674B" w:rsidRPr="00C54E2E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4BC89724" w14:textId="1672E804" w:rsidR="006C294C" w:rsidRPr="00C54E2E" w:rsidRDefault="00C54E2E" w:rsidP="00C54E2E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025BC97D" w14:textId="4CE1973A" w:rsidR="006C294C" w:rsidRPr="00C54E2E" w:rsidRDefault="006C294C" w:rsidP="00972953">
      <w:pPr>
        <w:numPr>
          <w:ilvl w:val="0"/>
          <w:numId w:val="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1FADA2BF" w14:textId="77777777" w:rsidR="006C294C" w:rsidRPr="00C54E2E" w:rsidRDefault="006C294C" w:rsidP="00972953">
      <w:pPr>
        <w:numPr>
          <w:ilvl w:val="0"/>
          <w:numId w:val="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326B9EAC" w14:textId="77777777" w:rsidR="006C294C" w:rsidRPr="00C54E2E" w:rsidRDefault="006C294C" w:rsidP="00972953">
      <w:pPr>
        <w:numPr>
          <w:ilvl w:val="0"/>
          <w:numId w:val="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309814AD" w14:textId="77777777" w:rsidR="006C294C" w:rsidRPr="00C54E2E" w:rsidRDefault="006C294C" w:rsidP="00972953">
      <w:pPr>
        <w:numPr>
          <w:ilvl w:val="0"/>
          <w:numId w:val="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1C53A18C" w14:textId="77D7D0A3" w:rsidR="006C294C" w:rsidRPr="00C54E2E" w:rsidRDefault="006C294C" w:rsidP="00972953">
      <w:pPr>
        <w:numPr>
          <w:ilvl w:val="0"/>
          <w:numId w:val="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230B21DD" w14:textId="77777777" w:rsidR="008B21A1" w:rsidRPr="00C54E2E" w:rsidRDefault="008B21A1" w:rsidP="00972953">
      <w:pPr>
        <w:numPr>
          <w:ilvl w:val="0"/>
          <w:numId w:val="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7D1EE576" w14:textId="77777777" w:rsidR="008B21A1" w:rsidRPr="00C54E2E" w:rsidRDefault="008B21A1" w:rsidP="00972953">
      <w:pPr>
        <w:numPr>
          <w:ilvl w:val="0"/>
          <w:numId w:val="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0C70F05D" w14:textId="77777777" w:rsidR="008B21A1" w:rsidRPr="00C54E2E" w:rsidRDefault="008B21A1" w:rsidP="00972953">
      <w:pPr>
        <w:numPr>
          <w:ilvl w:val="0"/>
          <w:numId w:val="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63C1DD73" w14:textId="77777777" w:rsidR="008B21A1" w:rsidRPr="00C54E2E" w:rsidRDefault="008B21A1" w:rsidP="00972953">
      <w:pPr>
        <w:numPr>
          <w:ilvl w:val="0"/>
          <w:numId w:val="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1C435843" w14:textId="77777777" w:rsidR="008B21A1" w:rsidRPr="00C54E2E" w:rsidRDefault="008B21A1" w:rsidP="00972953">
      <w:pPr>
        <w:numPr>
          <w:ilvl w:val="0"/>
          <w:numId w:val="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74FBD1F9" w14:textId="77777777" w:rsidR="00DF674B" w:rsidRPr="00C54E2E" w:rsidRDefault="008B21A1" w:rsidP="00972953">
      <w:pPr>
        <w:numPr>
          <w:ilvl w:val="0"/>
          <w:numId w:val="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423D9384" w14:textId="77777777" w:rsidR="00DF674B" w:rsidRPr="00C54E2E" w:rsidRDefault="00DF674B" w:rsidP="00DF674B">
      <w:pPr>
        <w:pStyle w:val="a4"/>
        <w:spacing w:before="240"/>
        <w:ind w:left="426"/>
        <w:jc w:val="both"/>
        <w:rPr>
          <w:b/>
          <w:bCs/>
          <w:color w:val="4472C4" w:themeColor="accent1"/>
          <w:sz w:val="18"/>
          <w:szCs w:val="18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br w:type="column"/>
      </w:r>
      <w:r w:rsidRPr="00C54E2E">
        <w:rPr>
          <w:b/>
          <w:bCs/>
          <w:color w:val="4472C4" w:themeColor="accent1"/>
          <w:sz w:val="18"/>
          <w:szCs w:val="18"/>
        </w:rPr>
        <w:t>Довідка:</w:t>
      </w:r>
    </w:p>
    <w:p w14:paraId="4F5103D9" w14:textId="06A457D8" w:rsidR="00DF674B" w:rsidRPr="00C54E2E" w:rsidRDefault="00DF674B" w:rsidP="00DF674B">
      <w:pPr>
        <w:pStyle w:val="a4"/>
        <w:numPr>
          <w:ilvl w:val="0"/>
          <w:numId w:val="24"/>
        </w:numPr>
        <w:jc w:val="both"/>
        <w:rPr>
          <w:color w:val="4472C4" w:themeColor="accent1"/>
          <w:sz w:val="18"/>
          <w:szCs w:val="18"/>
        </w:rPr>
      </w:pPr>
      <w:r w:rsidRPr="00C54E2E">
        <w:rPr>
          <w:color w:val="4472C4" w:themeColor="accent1"/>
          <w:sz w:val="18"/>
          <w:szCs w:val="18"/>
        </w:rPr>
        <w:t>Кількість розчиненої речовини (</w:t>
      </w:r>
      <w:r w:rsidR="00C54E2E" w:rsidRPr="00C54E2E">
        <w:rPr>
          <w:color w:val="4472C4" w:themeColor="accent1"/>
          <w:position w:val="-6"/>
          <w:sz w:val="18"/>
          <w:szCs w:val="18"/>
        </w:rPr>
        <w:object w:dxaOrig="180" w:dyaOrig="200" w14:anchorId="1FC76F9D">
          <v:shape id="_x0000_i1431" type="#_x0000_t75" style="width:9pt;height:10.5pt" o:ole="">
            <v:imagedata r:id="rId15" o:title=""/>
          </v:shape>
          <o:OLEObject Type="Embed" ProgID="Equation.DSMT4" ShapeID="_x0000_i1431" DrawAspect="Content" ObjectID="_1848811273" r:id="rId16"/>
        </w:object>
      </w:r>
      <w:r w:rsidRPr="00C54E2E">
        <w:rPr>
          <w:color w:val="4472C4" w:themeColor="accent1"/>
          <w:sz w:val="18"/>
          <w:szCs w:val="18"/>
        </w:rPr>
        <w:t>) визначають за формулою:</w:t>
      </w:r>
    </w:p>
    <w:p w14:paraId="720D6DF3" w14:textId="3C0A46B1" w:rsidR="00DF674B" w:rsidRPr="00C54E2E" w:rsidRDefault="00C54E2E" w:rsidP="00C54E2E">
      <w:pPr>
        <w:pStyle w:val="a4"/>
        <w:ind w:left="0"/>
        <w:jc w:val="center"/>
        <w:rPr>
          <w:color w:val="4472C4" w:themeColor="accent1"/>
          <w:sz w:val="18"/>
          <w:szCs w:val="18"/>
        </w:rPr>
      </w:pPr>
      <w:r w:rsidRPr="00C54E2E">
        <w:rPr>
          <w:color w:val="4472C4" w:themeColor="accent1"/>
          <w:position w:val="-20"/>
          <w:sz w:val="18"/>
          <w:szCs w:val="18"/>
        </w:rPr>
        <w:object w:dxaOrig="580" w:dyaOrig="520" w14:anchorId="4111AFC1">
          <v:shape id="_x0000_i1429" type="#_x0000_t75" style="width:28.5pt;height:26.25pt" o:ole="">
            <v:imagedata r:id="rId17" o:title=""/>
          </v:shape>
          <o:OLEObject Type="Embed" ProgID="Equation.DSMT4" ShapeID="_x0000_i1429" DrawAspect="Content" ObjectID="_1848811274" r:id="rId18"/>
        </w:object>
      </w:r>
    </w:p>
    <w:p w14:paraId="0840067B" w14:textId="17BC798F" w:rsidR="00DF674B" w:rsidRPr="00C54E2E" w:rsidRDefault="00DF674B" w:rsidP="00DF674B">
      <w:pPr>
        <w:pStyle w:val="a4"/>
        <w:ind w:left="927"/>
        <w:jc w:val="both"/>
        <w:rPr>
          <w:color w:val="4472C4" w:themeColor="accent1"/>
          <w:sz w:val="18"/>
          <w:szCs w:val="18"/>
        </w:rPr>
      </w:pPr>
      <w:r w:rsidRPr="00C54E2E">
        <w:rPr>
          <w:color w:val="4472C4" w:themeColor="accent1"/>
          <w:sz w:val="18"/>
          <w:szCs w:val="18"/>
        </w:rPr>
        <w:t xml:space="preserve">де </w:t>
      </w:r>
      <w:r w:rsidR="00C54E2E" w:rsidRPr="00C54E2E">
        <w:rPr>
          <w:color w:val="4472C4" w:themeColor="accent1"/>
          <w:position w:val="-12"/>
          <w:sz w:val="18"/>
          <w:szCs w:val="18"/>
        </w:rPr>
        <w:object w:dxaOrig="260" w:dyaOrig="300" w14:anchorId="5E905129">
          <v:shape id="_x0000_i1433" type="#_x0000_t75" style="width:12.75pt;height:15pt" o:ole="">
            <v:imagedata r:id="rId19" o:title=""/>
          </v:shape>
          <o:OLEObject Type="Embed" ProgID="Equation.DSMT4" ShapeID="_x0000_i1433" DrawAspect="Content" ObjectID="_1848811275" r:id="rId20"/>
        </w:object>
      </w:r>
      <w:r w:rsidRPr="00C54E2E">
        <w:rPr>
          <w:color w:val="4472C4" w:themeColor="accent1"/>
          <w:sz w:val="18"/>
          <w:szCs w:val="18"/>
          <w:lang w:val="en-US"/>
        </w:rPr>
        <w:t xml:space="preserve"> – </w:t>
      </w:r>
      <w:r w:rsidRPr="00C54E2E">
        <w:rPr>
          <w:color w:val="4472C4" w:themeColor="accent1"/>
          <w:sz w:val="18"/>
          <w:szCs w:val="18"/>
        </w:rPr>
        <w:t>маса розчиненої речовини;</w:t>
      </w:r>
    </w:p>
    <w:p w14:paraId="1B455243" w14:textId="2963ABFC" w:rsidR="00DF674B" w:rsidRPr="00C54E2E" w:rsidRDefault="00C54E2E" w:rsidP="00DF674B">
      <w:pPr>
        <w:pStyle w:val="a4"/>
        <w:ind w:left="927"/>
        <w:jc w:val="both"/>
        <w:rPr>
          <w:color w:val="4472C4" w:themeColor="accent1"/>
          <w:sz w:val="18"/>
          <w:szCs w:val="18"/>
        </w:rPr>
      </w:pPr>
      <w:r w:rsidRPr="00C54E2E">
        <w:rPr>
          <w:color w:val="4472C4" w:themeColor="accent1"/>
          <w:position w:val="-4"/>
          <w:sz w:val="18"/>
          <w:szCs w:val="18"/>
        </w:rPr>
        <w:object w:dxaOrig="260" w:dyaOrig="220" w14:anchorId="618667C3">
          <v:shape id="_x0000_i1435" type="#_x0000_t75" style="width:12.75pt;height:10.5pt" o:ole="">
            <v:imagedata r:id="rId21" o:title=""/>
          </v:shape>
          <o:OLEObject Type="Embed" ProgID="Equation.DSMT4" ShapeID="_x0000_i1435" DrawAspect="Content" ObjectID="_1848811276" r:id="rId22"/>
        </w:object>
      </w:r>
      <w:r w:rsidR="00DF674B" w:rsidRPr="00C54E2E">
        <w:rPr>
          <w:color w:val="4472C4" w:themeColor="accent1"/>
          <w:sz w:val="18"/>
          <w:szCs w:val="18"/>
          <w:lang w:val="en-US"/>
        </w:rPr>
        <w:t xml:space="preserve"> – </w:t>
      </w:r>
      <w:r w:rsidR="00DF674B" w:rsidRPr="00C54E2E">
        <w:rPr>
          <w:color w:val="4472C4" w:themeColor="accent1"/>
          <w:sz w:val="18"/>
          <w:szCs w:val="18"/>
        </w:rPr>
        <w:t>молярна маса.</w:t>
      </w:r>
    </w:p>
    <w:p w14:paraId="4D7182F2" w14:textId="3269B62A" w:rsidR="00DF674B" w:rsidRPr="00C54E2E" w:rsidRDefault="00DF674B" w:rsidP="00DF674B">
      <w:pPr>
        <w:pStyle w:val="a4"/>
        <w:numPr>
          <w:ilvl w:val="0"/>
          <w:numId w:val="24"/>
        </w:numPr>
        <w:ind w:left="0" w:firstLine="927"/>
        <w:jc w:val="both"/>
        <w:rPr>
          <w:color w:val="4472C4" w:themeColor="accent1"/>
          <w:sz w:val="18"/>
          <w:szCs w:val="18"/>
        </w:rPr>
      </w:pPr>
      <w:r w:rsidRPr="00C54E2E">
        <w:rPr>
          <w:color w:val="4472C4" w:themeColor="accent1"/>
          <w:sz w:val="18"/>
          <w:szCs w:val="18"/>
        </w:rPr>
        <w:t>Масу води (</w:t>
      </w:r>
      <w:r w:rsidR="00C54E2E" w:rsidRPr="00C54E2E">
        <w:rPr>
          <w:color w:val="4472C4" w:themeColor="accent1"/>
          <w:position w:val="-10"/>
          <w:sz w:val="18"/>
          <w:szCs w:val="18"/>
        </w:rPr>
        <w:object w:dxaOrig="660" w:dyaOrig="279" w14:anchorId="7C4783D2">
          <v:shape id="_x0000_i1437" type="#_x0000_t75" style="width:33pt;height:14.25pt" o:ole="">
            <v:imagedata r:id="rId23" o:title=""/>
          </v:shape>
          <o:OLEObject Type="Embed" ProgID="Equation.DSMT4" ShapeID="_x0000_i1437" DrawAspect="Content" ObjectID="_1848811277" r:id="rId24"/>
        </w:object>
      </w:r>
      <w:r w:rsidRPr="00C54E2E">
        <w:rPr>
          <w:color w:val="4472C4" w:themeColor="accent1"/>
          <w:sz w:val="18"/>
          <w:szCs w:val="18"/>
        </w:rPr>
        <w:t>) визначають за формулою:</w:t>
      </w:r>
    </w:p>
    <w:p w14:paraId="16B95702" w14:textId="0DD6BA43" w:rsidR="00DF674B" w:rsidRPr="00C54E2E" w:rsidRDefault="00C54E2E" w:rsidP="00C54E2E">
      <w:pPr>
        <w:pStyle w:val="a4"/>
        <w:ind w:left="0"/>
        <w:jc w:val="center"/>
        <w:rPr>
          <w:color w:val="4472C4" w:themeColor="accent1"/>
          <w:sz w:val="18"/>
          <w:szCs w:val="18"/>
          <w:lang w:val="en-US"/>
        </w:rPr>
      </w:pPr>
      <w:r w:rsidRPr="00C54E2E">
        <w:rPr>
          <w:color w:val="4472C4" w:themeColor="accent1"/>
          <w:position w:val="-10"/>
          <w:sz w:val="18"/>
          <w:szCs w:val="18"/>
        </w:rPr>
        <w:object w:dxaOrig="2060" w:dyaOrig="279" w14:anchorId="5E990347">
          <v:shape id="_x0000_i1439" type="#_x0000_t75" style="width:102.75pt;height:14.25pt" o:ole="">
            <v:imagedata r:id="rId25" o:title=""/>
          </v:shape>
          <o:OLEObject Type="Embed" ProgID="Equation.DSMT4" ShapeID="_x0000_i1439" DrawAspect="Content" ObjectID="_1848811278" r:id="rId26"/>
        </w:object>
      </w:r>
    </w:p>
    <w:p w14:paraId="5F4B9A14" w14:textId="3AE02B65" w:rsidR="00DF674B" w:rsidRPr="00C54E2E" w:rsidRDefault="00DF674B" w:rsidP="00DF674B">
      <w:pPr>
        <w:pStyle w:val="a4"/>
        <w:ind w:left="927"/>
        <w:jc w:val="both"/>
        <w:rPr>
          <w:color w:val="4472C4" w:themeColor="accent1"/>
          <w:sz w:val="18"/>
          <w:szCs w:val="18"/>
        </w:rPr>
      </w:pPr>
      <w:r w:rsidRPr="00C54E2E">
        <w:rPr>
          <w:color w:val="4472C4" w:themeColor="accent1"/>
          <w:sz w:val="18"/>
          <w:szCs w:val="18"/>
        </w:rPr>
        <w:t xml:space="preserve">де </w:t>
      </w:r>
      <w:r w:rsidR="00C54E2E" w:rsidRPr="00C54E2E">
        <w:rPr>
          <w:color w:val="4472C4" w:themeColor="accent1"/>
          <w:position w:val="-10"/>
          <w:sz w:val="18"/>
          <w:szCs w:val="18"/>
        </w:rPr>
        <w:object w:dxaOrig="660" w:dyaOrig="279" w14:anchorId="2F1F9B87">
          <v:shape id="_x0000_i1441" type="#_x0000_t75" style="width:33pt;height:14.25pt" o:ole="">
            <v:imagedata r:id="rId27" o:title=""/>
          </v:shape>
          <o:OLEObject Type="Embed" ProgID="Equation.DSMT4" ShapeID="_x0000_i1441" DrawAspect="Content" ObjectID="_1848811279" r:id="rId28"/>
        </w:object>
      </w:r>
      <w:r w:rsidRPr="00C54E2E">
        <w:rPr>
          <w:color w:val="4472C4" w:themeColor="accent1"/>
          <w:sz w:val="18"/>
          <w:szCs w:val="18"/>
        </w:rPr>
        <w:t xml:space="preserve"> – густина води (</w:t>
      </w:r>
      <w:r w:rsidR="00C54E2E" w:rsidRPr="00C54E2E">
        <w:rPr>
          <w:color w:val="4472C4" w:themeColor="accent1"/>
          <w:position w:val="-10"/>
          <w:sz w:val="18"/>
          <w:szCs w:val="18"/>
        </w:rPr>
        <w:object w:dxaOrig="1280" w:dyaOrig="279" w14:anchorId="6A9E50A0">
          <v:shape id="_x0000_i1443" type="#_x0000_t75" style="width:64.5pt;height:14.25pt" o:ole="">
            <v:imagedata r:id="rId29" o:title=""/>
          </v:shape>
          <o:OLEObject Type="Embed" ProgID="Equation.DSMT4" ShapeID="_x0000_i1443" DrawAspect="Content" ObjectID="_1848811280" r:id="rId30"/>
        </w:object>
      </w:r>
      <w:r w:rsidRPr="00C54E2E">
        <w:rPr>
          <w:color w:val="4472C4" w:themeColor="accent1"/>
          <w:sz w:val="18"/>
          <w:szCs w:val="18"/>
        </w:rPr>
        <w:t>);</w:t>
      </w:r>
    </w:p>
    <w:p w14:paraId="7262CD80" w14:textId="2115EB4E" w:rsidR="00DF674B" w:rsidRPr="00C54E2E" w:rsidRDefault="00C54E2E" w:rsidP="00DF674B">
      <w:pPr>
        <w:pStyle w:val="a4"/>
        <w:ind w:left="927"/>
        <w:jc w:val="both"/>
        <w:rPr>
          <w:sz w:val="18"/>
          <w:szCs w:val="18"/>
        </w:rPr>
      </w:pPr>
      <w:r w:rsidRPr="00C54E2E">
        <w:rPr>
          <w:color w:val="4472C4" w:themeColor="accent1"/>
          <w:position w:val="-10"/>
          <w:sz w:val="18"/>
          <w:szCs w:val="18"/>
        </w:rPr>
        <w:object w:dxaOrig="660" w:dyaOrig="279" w14:anchorId="5687E802">
          <v:shape id="_x0000_i1445" type="#_x0000_t75" style="width:33pt;height:14.25pt" o:ole="">
            <v:imagedata r:id="rId31" o:title=""/>
          </v:shape>
          <o:OLEObject Type="Embed" ProgID="Equation.DSMT4" ShapeID="_x0000_i1445" DrawAspect="Content" ObjectID="_1848811281" r:id="rId32"/>
        </w:object>
      </w:r>
      <w:r w:rsidR="00DF674B" w:rsidRPr="00C54E2E">
        <w:rPr>
          <w:color w:val="4472C4" w:themeColor="accent1"/>
          <w:sz w:val="18"/>
          <w:szCs w:val="18"/>
        </w:rPr>
        <w:t xml:space="preserve"> – об'єм води.</w:t>
      </w:r>
    </w:p>
    <w:p w14:paraId="53729857" w14:textId="6358FB8A" w:rsidR="00DF674B" w:rsidRPr="00C54E2E" w:rsidRDefault="00DF674B" w:rsidP="00DF674B">
      <w:pPr>
        <w:pStyle w:val="a4"/>
        <w:numPr>
          <w:ilvl w:val="0"/>
          <w:numId w:val="24"/>
        </w:numPr>
        <w:ind w:left="0" w:firstLine="927"/>
        <w:jc w:val="both"/>
        <w:rPr>
          <w:color w:val="4472C4" w:themeColor="accent1"/>
          <w:sz w:val="18"/>
          <w:szCs w:val="18"/>
        </w:rPr>
      </w:pPr>
      <w:r w:rsidRPr="00C54E2E">
        <w:rPr>
          <w:color w:val="4472C4" w:themeColor="accent1"/>
          <w:sz w:val="18"/>
          <w:szCs w:val="18"/>
        </w:rPr>
        <w:t>Масу розчину (</w:t>
      </w:r>
      <w:r w:rsidR="00C54E2E" w:rsidRPr="00C54E2E">
        <w:rPr>
          <w:color w:val="4472C4" w:themeColor="accent1"/>
          <w:position w:val="-6"/>
          <w:sz w:val="18"/>
          <w:szCs w:val="18"/>
        </w:rPr>
        <w:object w:dxaOrig="220" w:dyaOrig="200" w14:anchorId="36DC856B">
          <v:shape id="_x0000_i1447" type="#_x0000_t75" style="width:10.5pt;height:10.5pt" o:ole="">
            <v:imagedata r:id="rId33" o:title=""/>
          </v:shape>
          <o:OLEObject Type="Embed" ProgID="Equation.DSMT4" ShapeID="_x0000_i1447" DrawAspect="Content" ObjectID="_1848811282" r:id="rId34"/>
        </w:object>
      </w:r>
      <w:r w:rsidRPr="00C54E2E">
        <w:rPr>
          <w:color w:val="4472C4" w:themeColor="accent1"/>
          <w:sz w:val="18"/>
          <w:szCs w:val="18"/>
        </w:rPr>
        <w:t>) обчислюють так:</w:t>
      </w:r>
    </w:p>
    <w:p w14:paraId="6E4B30B9" w14:textId="33E6F040" w:rsidR="00DF674B" w:rsidRPr="00C54E2E" w:rsidRDefault="00C54E2E" w:rsidP="00C54E2E">
      <w:pPr>
        <w:pStyle w:val="a4"/>
        <w:ind w:left="0"/>
        <w:jc w:val="center"/>
        <w:rPr>
          <w:color w:val="4472C4" w:themeColor="accent1"/>
          <w:sz w:val="18"/>
          <w:szCs w:val="18"/>
        </w:rPr>
      </w:pPr>
      <w:r w:rsidRPr="00C54E2E">
        <w:rPr>
          <w:color w:val="4472C4" w:themeColor="accent1"/>
          <w:position w:val="-12"/>
          <w:sz w:val="18"/>
          <w:szCs w:val="18"/>
        </w:rPr>
        <w:object w:dxaOrig="1359" w:dyaOrig="300" w14:anchorId="44F73AE7">
          <v:shape id="_x0000_i1449" type="#_x0000_t75" style="width:67.5pt;height:15pt" o:ole="">
            <v:imagedata r:id="rId35" o:title=""/>
          </v:shape>
          <o:OLEObject Type="Embed" ProgID="Equation.DSMT4" ShapeID="_x0000_i1449" DrawAspect="Content" ObjectID="_1848811283" r:id="rId36"/>
        </w:object>
      </w:r>
    </w:p>
    <w:p w14:paraId="5599115B" w14:textId="015333B0" w:rsidR="00DF674B" w:rsidRPr="00C54E2E" w:rsidRDefault="00DF674B" w:rsidP="00DF674B">
      <w:pPr>
        <w:pStyle w:val="a4"/>
        <w:numPr>
          <w:ilvl w:val="0"/>
          <w:numId w:val="24"/>
        </w:numPr>
        <w:ind w:left="0" w:firstLine="927"/>
        <w:jc w:val="both"/>
        <w:rPr>
          <w:color w:val="4472C4" w:themeColor="accent1"/>
          <w:sz w:val="18"/>
          <w:szCs w:val="18"/>
        </w:rPr>
      </w:pPr>
      <w:r w:rsidRPr="00C54E2E">
        <w:rPr>
          <w:color w:val="4472C4" w:themeColor="accent1"/>
          <w:sz w:val="18"/>
          <w:szCs w:val="18"/>
        </w:rPr>
        <w:t>Зміну температури (</w:t>
      </w:r>
      <w:r w:rsidR="00C54E2E" w:rsidRPr="00C54E2E">
        <w:rPr>
          <w:position w:val="-6"/>
          <w:sz w:val="18"/>
          <w:szCs w:val="18"/>
        </w:rPr>
        <w:object w:dxaOrig="240" w:dyaOrig="240" w14:anchorId="5B9B925F">
          <v:shape id="_x0000_i1451" type="#_x0000_t75" style="width:12pt;height:12pt" o:ole="">
            <v:imagedata r:id="rId37" o:title=""/>
          </v:shape>
          <o:OLEObject Type="Embed" ProgID="Equation.DSMT4" ShapeID="_x0000_i1451" DrawAspect="Content" ObjectID="_1848811284" r:id="rId38"/>
        </w:object>
      </w:r>
      <w:r w:rsidRPr="00C54E2E">
        <w:rPr>
          <w:color w:val="4472C4" w:themeColor="accent1"/>
          <w:sz w:val="18"/>
          <w:szCs w:val="18"/>
        </w:rPr>
        <w:t>) визначають за формулою:</w:t>
      </w:r>
    </w:p>
    <w:p w14:paraId="6C3BBC7A" w14:textId="156116F8" w:rsidR="00DF674B" w:rsidRPr="00C54E2E" w:rsidRDefault="00C54E2E" w:rsidP="00C54E2E">
      <w:pPr>
        <w:pStyle w:val="a4"/>
        <w:ind w:left="0"/>
        <w:jc w:val="center"/>
        <w:rPr>
          <w:sz w:val="18"/>
          <w:szCs w:val="18"/>
        </w:rPr>
      </w:pPr>
      <w:r w:rsidRPr="00C54E2E">
        <w:rPr>
          <w:position w:val="-10"/>
          <w:sz w:val="18"/>
          <w:szCs w:val="18"/>
        </w:rPr>
        <w:object w:dxaOrig="760" w:dyaOrig="279" w14:anchorId="7A4B3A46">
          <v:shape id="_x0000_i1453" type="#_x0000_t75" style="width:38.25pt;height:14.25pt" o:ole="">
            <v:imagedata r:id="rId39" o:title=""/>
          </v:shape>
          <o:OLEObject Type="Embed" ProgID="Equation.DSMT4" ShapeID="_x0000_i1453" DrawAspect="Content" ObjectID="_1848811285" r:id="rId40"/>
        </w:object>
      </w:r>
    </w:p>
    <w:p w14:paraId="4ABA8E27" w14:textId="1E9A51DD" w:rsidR="00DF674B" w:rsidRPr="00C54E2E" w:rsidRDefault="00DF674B" w:rsidP="00DF674B">
      <w:pPr>
        <w:pStyle w:val="a4"/>
        <w:ind w:left="927"/>
        <w:jc w:val="both"/>
        <w:rPr>
          <w:color w:val="4472C4" w:themeColor="accent1"/>
          <w:sz w:val="18"/>
          <w:szCs w:val="18"/>
        </w:rPr>
      </w:pPr>
      <w:r w:rsidRPr="00C54E2E">
        <w:rPr>
          <w:color w:val="4472C4" w:themeColor="accent1"/>
          <w:sz w:val="18"/>
          <w:szCs w:val="18"/>
        </w:rPr>
        <w:t xml:space="preserve">де </w:t>
      </w:r>
      <w:r w:rsidR="00C54E2E" w:rsidRPr="00C54E2E">
        <w:rPr>
          <w:color w:val="4472C4" w:themeColor="accent1"/>
          <w:position w:val="-6"/>
          <w:sz w:val="18"/>
          <w:szCs w:val="18"/>
        </w:rPr>
        <w:object w:dxaOrig="139" w:dyaOrig="220" w14:anchorId="3307819F">
          <v:shape id="_x0000_i1455" type="#_x0000_t75" style="width:6.75pt;height:11.25pt" o:ole="">
            <v:imagedata r:id="rId41" o:title=""/>
          </v:shape>
          <o:OLEObject Type="Embed" ProgID="Equation.DSMT4" ShapeID="_x0000_i1455" DrawAspect="Content" ObjectID="_1848811286" r:id="rId42"/>
        </w:object>
      </w:r>
      <w:r w:rsidRPr="00C54E2E">
        <w:rPr>
          <w:color w:val="4472C4" w:themeColor="accent1"/>
          <w:sz w:val="18"/>
          <w:szCs w:val="18"/>
        </w:rPr>
        <w:t xml:space="preserve"> – кінцева температура;</w:t>
      </w:r>
    </w:p>
    <w:p w14:paraId="2D6BFE65" w14:textId="0720D48E" w:rsidR="008B21A1" w:rsidRPr="00C54E2E" w:rsidRDefault="00C54E2E" w:rsidP="00C54E2E">
      <w:pPr>
        <w:tabs>
          <w:tab w:val="left" w:pos="5387"/>
        </w:tabs>
        <w:spacing w:after="4" w:line="250" w:lineRule="auto"/>
        <w:ind w:left="924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color w:val="4472C4" w:themeColor="accent1"/>
          <w:position w:val="-10"/>
          <w:sz w:val="18"/>
          <w:szCs w:val="18"/>
        </w:rPr>
        <w:object w:dxaOrig="180" w:dyaOrig="279" w14:anchorId="420483B5">
          <v:shape id="_x0000_i1457" type="#_x0000_t75" style="width:9pt;height:14.25pt" o:ole="">
            <v:imagedata r:id="rId43" o:title=""/>
          </v:shape>
          <o:OLEObject Type="Embed" ProgID="Equation.DSMT4" ShapeID="_x0000_i1457" DrawAspect="Content" ObjectID="_1848811287" r:id="rId44"/>
        </w:object>
      </w:r>
      <w:r w:rsidR="00DF674B" w:rsidRPr="00C54E2E">
        <w:rPr>
          <w:color w:val="4472C4" w:themeColor="accent1"/>
          <w:sz w:val="18"/>
          <w:szCs w:val="18"/>
        </w:rPr>
        <w:t xml:space="preserve"> – початкова температура;</w:t>
      </w:r>
    </w:p>
    <w:p w14:paraId="32250E40" w14:textId="77777777" w:rsidR="00DF674B" w:rsidRPr="00C54E2E" w:rsidRDefault="00DF674B" w:rsidP="00B147B4">
      <w:pPr>
        <w:pStyle w:val="a4"/>
        <w:numPr>
          <w:ilvl w:val="0"/>
          <w:numId w:val="23"/>
        </w:numPr>
        <w:spacing w:before="240"/>
        <w:ind w:left="426"/>
        <w:jc w:val="both"/>
        <w:rPr>
          <w:sz w:val="22"/>
          <w:szCs w:val="22"/>
        </w:rPr>
        <w:sectPr w:rsidR="00DF674B" w:rsidRPr="00C54E2E" w:rsidSect="00972953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098A86BC" w14:textId="340154F5" w:rsidR="00C87007" w:rsidRPr="00C54E2E" w:rsidRDefault="00C87007" w:rsidP="00B147B4">
      <w:pPr>
        <w:pStyle w:val="a4"/>
        <w:numPr>
          <w:ilvl w:val="0"/>
          <w:numId w:val="23"/>
        </w:numPr>
        <w:spacing w:before="240"/>
        <w:ind w:left="426"/>
        <w:jc w:val="both"/>
        <w:rPr>
          <w:sz w:val="22"/>
          <w:szCs w:val="22"/>
        </w:rPr>
      </w:pPr>
      <w:r w:rsidRPr="00C54E2E">
        <w:rPr>
          <w:sz w:val="22"/>
          <w:szCs w:val="22"/>
        </w:rPr>
        <w:t>Виконайте експеримент відповідно до складеного плану</w:t>
      </w:r>
      <w:r w:rsidR="00447231" w:rsidRPr="00C54E2E">
        <w:rPr>
          <w:sz w:val="22"/>
          <w:szCs w:val="22"/>
        </w:rPr>
        <w:t xml:space="preserve"> (виміряйте масу кожної з досліджуваних речовин, об'єми води використані для розчинення)</w:t>
      </w:r>
      <w:r w:rsidRPr="00C54E2E">
        <w:rPr>
          <w:sz w:val="22"/>
          <w:szCs w:val="22"/>
        </w:rPr>
        <w:t xml:space="preserve">. Результати </w:t>
      </w:r>
      <w:proofErr w:type="spellStart"/>
      <w:r w:rsidRPr="00C54E2E">
        <w:rPr>
          <w:sz w:val="22"/>
          <w:szCs w:val="22"/>
        </w:rPr>
        <w:t>оформте</w:t>
      </w:r>
      <w:proofErr w:type="spellEnd"/>
      <w:r w:rsidRPr="00C54E2E">
        <w:rPr>
          <w:sz w:val="22"/>
          <w:szCs w:val="22"/>
        </w:rPr>
        <w:t xml:space="preserve"> у вигляді таблиці.</w:t>
      </w:r>
    </w:p>
    <w:p w14:paraId="5BD8DFD8" w14:textId="662DB225" w:rsidR="00C87007" w:rsidRPr="00C54E2E" w:rsidRDefault="00C87007" w:rsidP="00B147B4">
      <w:pPr>
        <w:pStyle w:val="a4"/>
        <w:numPr>
          <w:ilvl w:val="0"/>
          <w:numId w:val="23"/>
        </w:numPr>
        <w:spacing w:before="240"/>
        <w:ind w:left="426"/>
        <w:jc w:val="both"/>
        <w:rPr>
          <w:sz w:val="22"/>
          <w:szCs w:val="22"/>
        </w:rPr>
      </w:pPr>
      <w:r w:rsidRPr="00C54E2E">
        <w:rPr>
          <w:sz w:val="22"/>
          <w:szCs w:val="22"/>
        </w:rPr>
        <w:t>Обчисліть кількість виділеної / поглинутої теплоти.</w:t>
      </w:r>
    </w:p>
    <w:p w14:paraId="02181C9F" w14:textId="45FDC75E" w:rsidR="00C87007" w:rsidRPr="00C54E2E" w:rsidRDefault="00C87007" w:rsidP="00B147B4">
      <w:pPr>
        <w:pStyle w:val="a4"/>
        <w:numPr>
          <w:ilvl w:val="0"/>
          <w:numId w:val="23"/>
        </w:numPr>
        <w:spacing w:before="240"/>
        <w:ind w:left="426"/>
        <w:jc w:val="both"/>
        <w:rPr>
          <w:sz w:val="22"/>
          <w:szCs w:val="22"/>
        </w:rPr>
      </w:pPr>
      <w:r w:rsidRPr="00C54E2E">
        <w:rPr>
          <w:sz w:val="22"/>
          <w:szCs w:val="22"/>
        </w:rPr>
        <w:t>Обчисліть молярний тепловий ефект за формулою:</w:t>
      </w:r>
    </w:p>
    <w:p w14:paraId="65E40139" w14:textId="3C4C4456" w:rsidR="00C87007" w:rsidRPr="00C54E2E" w:rsidRDefault="002256A9" w:rsidP="00C87007">
      <w:pPr>
        <w:jc w:val="center"/>
        <w:rPr>
          <w:sz w:val="22"/>
          <w:szCs w:val="22"/>
        </w:rPr>
      </w:pPr>
      <w:r w:rsidRPr="00C54E2E">
        <w:rPr>
          <w:position w:val="-28"/>
          <w:sz w:val="22"/>
          <w:szCs w:val="22"/>
        </w:rPr>
        <w:object w:dxaOrig="3140" w:dyaOrig="660" w14:anchorId="03511B32">
          <v:shape id="_x0000_i1279" type="#_x0000_t75" style="width:156.75pt;height:33pt" o:ole="" o:bordertopcolor="red" o:borderleftcolor="red" o:borderbottomcolor="red" o:borderrightcolor="red">
            <v:imagedata r:id="rId4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279" DrawAspect="Content" ObjectID="_1848811288" r:id="rId46"/>
        </w:object>
      </w:r>
    </w:p>
    <w:p w14:paraId="025B7093" w14:textId="604DF88C" w:rsidR="007A5EE8" w:rsidRPr="00C54E2E" w:rsidRDefault="007A5EE8" w:rsidP="007A5EE8">
      <w:pPr>
        <w:spacing w:before="240"/>
        <w:jc w:val="both"/>
        <w:rPr>
          <w:i/>
          <w:iCs/>
          <w:color w:val="323E4F" w:themeColor="text2" w:themeShade="BF"/>
          <w:sz w:val="18"/>
          <w:szCs w:val="18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="00CB4E00" w:rsidRPr="00C54E2E">
        <w:rPr>
          <w:i/>
          <w:iCs/>
          <w:color w:val="323E4F" w:themeColor="text2" w:themeShade="BF"/>
          <w:sz w:val="18"/>
          <w:szCs w:val="18"/>
        </w:rPr>
        <w:t>У висновку можна: зазначте, чи вдалось вам досягти поставленої мети, опи</w:t>
      </w:r>
      <w:r w:rsidR="00261F81" w:rsidRPr="00C54E2E">
        <w:rPr>
          <w:i/>
          <w:iCs/>
          <w:color w:val="323E4F" w:themeColor="text2" w:themeShade="BF"/>
          <w:sz w:val="18"/>
          <w:szCs w:val="18"/>
        </w:rPr>
        <w:t>с</w:t>
      </w:r>
      <w:r w:rsidR="00CB4E00" w:rsidRPr="00C54E2E">
        <w:rPr>
          <w:i/>
          <w:iCs/>
          <w:color w:val="323E4F" w:themeColor="text2" w:themeShade="BF"/>
          <w:sz w:val="18"/>
          <w:szCs w:val="18"/>
        </w:rPr>
        <w:t>ати закономірності, які ви помітили під час досліду, пояснити, де можна застосувати ці знання в житті або на уроках.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08FA5F7E" w14:textId="65E8E133" w:rsidR="007A5EE8" w:rsidRPr="00C54E2E" w:rsidRDefault="007A5EE8" w:rsidP="007A5EE8">
      <w:pPr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 w:rsidR="00C37FB9">
        <w:rPr>
          <w:sz w:val="22"/>
          <w:szCs w:val="22"/>
          <w:lang w:val="ru-RU"/>
        </w:rPr>
        <w:t>_______</w:t>
      </w:r>
    </w:p>
    <w:p w14:paraId="2742BAFB" w14:textId="1B23EB77" w:rsidR="00DA503E" w:rsidRPr="00C54E2E" w:rsidRDefault="007A5EE8" w:rsidP="00C37FB9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37FB9">
        <w:rPr>
          <w:sz w:val="22"/>
          <w:szCs w:val="22"/>
        </w:rPr>
        <w:t>________________________</w:t>
      </w:r>
    </w:p>
    <w:p w14:paraId="07F2CCD4" w14:textId="77E1A9F9" w:rsidR="00DA503E" w:rsidRDefault="00DA503E" w:rsidP="008142D0">
      <w:pPr>
        <w:spacing w:before="240"/>
        <w:ind w:firstLine="567"/>
        <w:jc w:val="center"/>
        <w:rPr>
          <w:b/>
          <w:bCs/>
          <w:sz w:val="24"/>
          <w:szCs w:val="24"/>
        </w:rPr>
        <w:sectPr w:rsidR="00DA503E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5645A0D5" w14:textId="79CB5117" w:rsidR="004C0EFD" w:rsidRDefault="004C0EFD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lastRenderedPageBreak/>
        <w:t>Спостереження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2"/>
        <w:gridCol w:w="1376"/>
        <w:gridCol w:w="1231"/>
        <w:gridCol w:w="1147"/>
        <w:gridCol w:w="1496"/>
        <w:gridCol w:w="1356"/>
        <w:gridCol w:w="966"/>
        <w:gridCol w:w="1388"/>
        <w:gridCol w:w="1388"/>
        <w:gridCol w:w="1404"/>
        <w:gridCol w:w="1154"/>
        <w:gridCol w:w="1656"/>
      </w:tblGrid>
      <w:tr w:rsidR="000B735F" w:rsidRPr="00601B7D" w14:paraId="01DCC501" w14:textId="4D8BCA8E" w:rsidTr="00B30FFE">
        <w:tc>
          <w:tcPr>
            <w:tcW w:w="1132" w:type="dxa"/>
            <w:vAlign w:val="center"/>
          </w:tcPr>
          <w:p w14:paraId="38F7D971" w14:textId="724456B7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01B7D">
              <w:rPr>
                <w:b/>
                <w:bCs/>
                <w:sz w:val="20"/>
                <w:szCs w:val="20"/>
                <w:lang w:val="uk-UA"/>
              </w:rPr>
              <w:t>Речовина</w:t>
            </w:r>
          </w:p>
        </w:tc>
        <w:tc>
          <w:tcPr>
            <w:tcW w:w="1376" w:type="dxa"/>
            <w:vAlign w:val="center"/>
          </w:tcPr>
          <w:p w14:paraId="5C0D4B4F" w14:textId="2A76CEC4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01B7D">
              <w:rPr>
                <w:b/>
                <w:bCs/>
                <w:sz w:val="20"/>
                <w:szCs w:val="20"/>
                <w:lang w:val="uk-UA"/>
              </w:rPr>
              <w:t>Молярна маса</w:t>
            </w:r>
          </w:p>
          <w:p w14:paraId="175D9401" w14:textId="6FF30D76" w:rsidR="000B735F" w:rsidRPr="00601B7D" w:rsidRDefault="000B735F" w:rsidP="007333F3">
            <w:pPr>
              <w:jc w:val="center"/>
              <w:rPr>
                <w:sz w:val="20"/>
                <w:szCs w:val="20"/>
                <w:lang w:val="uk-UA"/>
              </w:rPr>
            </w:pPr>
            <w:r w:rsidRPr="00601B7D">
              <w:rPr>
                <w:rFonts w:cs="Times New Roman"/>
                <w:b/>
                <w:bCs/>
                <w:position w:val="-10"/>
                <w:sz w:val="20"/>
                <w:szCs w:val="20"/>
                <w:lang w:val="en-US"/>
              </w:rPr>
              <w:object w:dxaOrig="1160" w:dyaOrig="279" w14:anchorId="6901CC64">
                <v:shape id="_x0000_i1045" type="#_x0000_t75" style="width:57.75pt;height:14.25pt" o:ole="">
                  <v:imagedata r:id="rId47" o:title=""/>
                </v:shape>
                <o:OLEObject Type="Embed" ProgID="Equation.DSMT4" ShapeID="_x0000_i1045" DrawAspect="Content" ObjectID="_1848811289" r:id="rId48"/>
              </w:object>
            </w:r>
          </w:p>
        </w:tc>
        <w:tc>
          <w:tcPr>
            <w:tcW w:w="1231" w:type="dxa"/>
            <w:vAlign w:val="center"/>
          </w:tcPr>
          <w:p w14:paraId="783AEE8D" w14:textId="49DEBED6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01B7D">
              <w:rPr>
                <w:b/>
                <w:bCs/>
                <w:sz w:val="20"/>
                <w:szCs w:val="20"/>
                <w:lang w:val="en-US"/>
              </w:rPr>
              <w:t>M</w:t>
            </w:r>
            <w:r w:rsidRPr="00601B7D">
              <w:rPr>
                <w:b/>
                <w:bCs/>
                <w:sz w:val="20"/>
                <w:szCs w:val="20"/>
                <w:lang w:val="uk-UA"/>
              </w:rPr>
              <w:t>аса розчиненої речовини</w:t>
            </w:r>
          </w:p>
          <w:p w14:paraId="7532ECE0" w14:textId="31DE792A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</w:rPr>
            </w:pPr>
            <w:r w:rsidRPr="00601B7D">
              <w:rPr>
                <w:rFonts w:cs="Times New Roman"/>
                <w:b/>
                <w:bCs/>
                <w:position w:val="-12"/>
                <w:sz w:val="20"/>
                <w:szCs w:val="20"/>
                <w:lang w:val="en-US"/>
              </w:rPr>
              <w:object w:dxaOrig="680" w:dyaOrig="320" w14:anchorId="0E309118">
                <v:shape id="_x0000_i1046" type="#_x0000_t75" style="width:33.75pt;height:15.75pt" o:ole="">
                  <v:imagedata r:id="rId49" o:title=""/>
                </v:shape>
                <o:OLEObject Type="Embed" ProgID="Equation.DSMT4" ShapeID="_x0000_i1046" DrawAspect="Content" ObjectID="_1848811290" r:id="rId50"/>
              </w:object>
            </w:r>
          </w:p>
        </w:tc>
        <w:tc>
          <w:tcPr>
            <w:tcW w:w="1147" w:type="dxa"/>
            <w:vAlign w:val="center"/>
          </w:tcPr>
          <w:p w14:paraId="5D5B6D57" w14:textId="3D7CBB87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01B7D">
              <w:rPr>
                <w:b/>
                <w:bCs/>
                <w:sz w:val="20"/>
                <w:szCs w:val="20"/>
                <w:lang w:val="uk-UA"/>
              </w:rPr>
              <w:t>Кількість речовини</w:t>
            </w:r>
          </w:p>
          <w:p w14:paraId="7C039691" w14:textId="2703F48D" w:rsidR="000B735F" w:rsidRPr="00601B7D" w:rsidRDefault="000B735F" w:rsidP="007333F3">
            <w:pPr>
              <w:jc w:val="center"/>
              <w:rPr>
                <w:sz w:val="20"/>
                <w:szCs w:val="20"/>
                <w:lang w:val="uk-UA"/>
              </w:rPr>
            </w:pPr>
            <w:r w:rsidRPr="00601B7D">
              <w:rPr>
                <w:rFonts w:cs="Times New Roman"/>
                <w:b/>
                <w:bCs/>
                <w:position w:val="-10"/>
                <w:sz w:val="20"/>
                <w:szCs w:val="20"/>
                <w:lang w:val="en-US"/>
              </w:rPr>
              <w:object w:dxaOrig="920" w:dyaOrig="279" w14:anchorId="66CCE433">
                <v:shape id="_x0000_i1047" type="#_x0000_t75" style="width:45.75pt;height:14.25pt" o:ole="">
                  <v:imagedata r:id="rId51" o:title=""/>
                </v:shape>
                <o:OLEObject Type="Embed" ProgID="Equation.DSMT4" ShapeID="_x0000_i1047" DrawAspect="Content" ObjectID="_1848811291" r:id="rId52"/>
              </w:object>
            </w:r>
          </w:p>
        </w:tc>
        <w:tc>
          <w:tcPr>
            <w:tcW w:w="1496" w:type="dxa"/>
            <w:vAlign w:val="center"/>
          </w:tcPr>
          <w:p w14:paraId="52E59F86" w14:textId="33D28087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01B7D">
              <w:rPr>
                <w:b/>
                <w:bCs/>
                <w:sz w:val="20"/>
                <w:szCs w:val="20"/>
                <w:lang w:val="uk-UA"/>
              </w:rPr>
              <w:t>Об'єм води</w:t>
            </w:r>
          </w:p>
          <w:p w14:paraId="21D1D31B" w14:textId="7FCB4FC9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01B7D">
              <w:rPr>
                <w:rFonts w:cs="Times New Roman"/>
                <w:b/>
                <w:bCs/>
                <w:position w:val="-10"/>
                <w:sz w:val="20"/>
                <w:szCs w:val="20"/>
                <w:lang w:val="uk-UA"/>
              </w:rPr>
              <w:object w:dxaOrig="1280" w:dyaOrig="300" w14:anchorId="586C6EDB">
                <v:shape id="_x0000_i1048" type="#_x0000_t75" style="width:63.75pt;height:15pt" o:ole="">
                  <v:imagedata r:id="rId53" o:title=""/>
                </v:shape>
                <o:OLEObject Type="Embed" ProgID="Equation.DSMT4" ShapeID="_x0000_i1048" DrawAspect="Content" ObjectID="_1848811292" r:id="rId54"/>
              </w:object>
            </w:r>
          </w:p>
        </w:tc>
        <w:tc>
          <w:tcPr>
            <w:tcW w:w="1356" w:type="dxa"/>
            <w:vAlign w:val="center"/>
          </w:tcPr>
          <w:p w14:paraId="76D28EA4" w14:textId="647D01CB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01B7D">
              <w:rPr>
                <w:b/>
                <w:bCs/>
                <w:sz w:val="20"/>
                <w:szCs w:val="20"/>
                <w:lang w:val="en-US"/>
              </w:rPr>
              <w:t>M</w:t>
            </w:r>
            <w:r w:rsidRPr="00601B7D">
              <w:rPr>
                <w:b/>
                <w:bCs/>
                <w:sz w:val="20"/>
                <w:szCs w:val="20"/>
                <w:lang w:val="uk-UA"/>
              </w:rPr>
              <w:t>аса води</w:t>
            </w:r>
          </w:p>
          <w:p w14:paraId="78B1EBCC" w14:textId="53CE3E12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</w:rPr>
            </w:pPr>
            <w:r w:rsidRPr="00601B7D">
              <w:rPr>
                <w:rFonts w:cs="Times New Roman"/>
                <w:b/>
                <w:bCs/>
                <w:position w:val="-10"/>
                <w:sz w:val="20"/>
                <w:szCs w:val="20"/>
                <w:lang w:val="en-US"/>
              </w:rPr>
              <w:object w:dxaOrig="1140" w:dyaOrig="300" w14:anchorId="763F55FC">
                <v:shape id="_x0000_i1049" type="#_x0000_t75" style="width:57pt;height:15pt" o:ole="">
                  <v:imagedata r:id="rId55" o:title=""/>
                </v:shape>
                <o:OLEObject Type="Embed" ProgID="Equation.DSMT4" ShapeID="_x0000_i1049" DrawAspect="Content" ObjectID="_1848811293" r:id="rId56"/>
              </w:object>
            </w:r>
          </w:p>
        </w:tc>
        <w:tc>
          <w:tcPr>
            <w:tcW w:w="966" w:type="dxa"/>
            <w:vAlign w:val="center"/>
          </w:tcPr>
          <w:p w14:paraId="00DCFA9C" w14:textId="3AC27FB1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601B7D">
              <w:rPr>
                <w:b/>
                <w:bCs/>
                <w:sz w:val="20"/>
                <w:szCs w:val="20"/>
                <w:lang w:val="en-US"/>
              </w:rPr>
              <w:t>M</w:t>
            </w:r>
            <w:r w:rsidRPr="00601B7D">
              <w:rPr>
                <w:b/>
                <w:bCs/>
                <w:sz w:val="20"/>
                <w:szCs w:val="20"/>
                <w:lang w:val="uk-UA"/>
              </w:rPr>
              <w:t>аса розчину</w:t>
            </w:r>
          </w:p>
          <w:p w14:paraId="02B21C23" w14:textId="66C37576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</w:rPr>
            </w:pPr>
            <w:r w:rsidRPr="00601B7D">
              <w:rPr>
                <w:rFonts w:cs="Times New Roman"/>
                <w:b/>
                <w:bCs/>
                <w:position w:val="-10"/>
                <w:sz w:val="20"/>
                <w:szCs w:val="20"/>
                <w:lang w:val="en-US"/>
              </w:rPr>
              <w:object w:dxaOrig="600" w:dyaOrig="279" w14:anchorId="2887E806">
                <v:shape id="_x0000_i1050" type="#_x0000_t75" style="width:30pt;height:14.25pt" o:ole="">
                  <v:imagedata r:id="rId57" o:title=""/>
                </v:shape>
                <o:OLEObject Type="Embed" ProgID="Equation.DSMT4" ShapeID="_x0000_i1050" DrawAspect="Content" ObjectID="_1848811294" r:id="rId58"/>
              </w:object>
            </w:r>
          </w:p>
        </w:tc>
        <w:tc>
          <w:tcPr>
            <w:tcW w:w="1388" w:type="dxa"/>
            <w:vAlign w:val="center"/>
          </w:tcPr>
          <w:p w14:paraId="07AADC9B" w14:textId="3A9BB66C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01B7D">
              <w:rPr>
                <w:b/>
                <w:bCs/>
                <w:sz w:val="20"/>
                <w:szCs w:val="20"/>
                <w:lang w:val="uk-UA"/>
              </w:rPr>
              <w:t>Кінцева температура</w:t>
            </w:r>
          </w:p>
          <w:p w14:paraId="30B43F53" w14:textId="2F5C1F6B" w:rsidR="000B735F" w:rsidRPr="00601B7D" w:rsidRDefault="000B735F" w:rsidP="007333F3">
            <w:pPr>
              <w:jc w:val="center"/>
              <w:rPr>
                <w:sz w:val="20"/>
                <w:szCs w:val="20"/>
                <w:lang w:val="uk-UA"/>
              </w:rPr>
            </w:pPr>
            <w:r w:rsidRPr="00601B7D">
              <w:rPr>
                <w:rFonts w:cs="Times New Roman"/>
                <w:b/>
                <w:bCs/>
                <w:position w:val="-10"/>
                <w:sz w:val="20"/>
                <w:szCs w:val="20"/>
                <w:lang w:val="en-US"/>
              </w:rPr>
              <w:object w:dxaOrig="639" w:dyaOrig="279" w14:anchorId="57AFA070">
                <v:shape id="_x0000_i1051" type="#_x0000_t75" style="width:32.25pt;height:14.25pt" o:ole="">
                  <v:imagedata r:id="rId59" o:title=""/>
                </v:shape>
                <o:OLEObject Type="Embed" ProgID="Equation.DSMT4" ShapeID="_x0000_i1051" DrawAspect="Content" ObjectID="_1848811295" r:id="rId60"/>
              </w:object>
            </w:r>
          </w:p>
        </w:tc>
        <w:tc>
          <w:tcPr>
            <w:tcW w:w="1388" w:type="dxa"/>
            <w:vAlign w:val="center"/>
          </w:tcPr>
          <w:p w14:paraId="3CC1479C" w14:textId="7AEF4A36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01B7D">
              <w:rPr>
                <w:b/>
                <w:bCs/>
                <w:sz w:val="20"/>
                <w:szCs w:val="20"/>
                <w:lang w:val="uk-UA"/>
              </w:rPr>
              <w:t>Початкова температура</w:t>
            </w:r>
          </w:p>
          <w:p w14:paraId="0DEE165E" w14:textId="593213D7" w:rsidR="000B735F" w:rsidRPr="00601B7D" w:rsidRDefault="000B735F" w:rsidP="007333F3">
            <w:pPr>
              <w:jc w:val="center"/>
              <w:rPr>
                <w:sz w:val="20"/>
                <w:szCs w:val="20"/>
                <w:lang w:val="uk-UA"/>
              </w:rPr>
            </w:pPr>
            <w:r w:rsidRPr="00601B7D">
              <w:rPr>
                <w:rFonts w:cs="Times New Roman"/>
                <w:b/>
                <w:bCs/>
                <w:position w:val="-10"/>
                <w:sz w:val="20"/>
                <w:szCs w:val="20"/>
                <w:lang w:val="en-US"/>
              </w:rPr>
              <w:object w:dxaOrig="720" w:dyaOrig="300" w14:anchorId="7ADE49C7">
                <v:shape id="_x0000_i1052" type="#_x0000_t75" style="width:36pt;height:15pt" o:ole="">
                  <v:imagedata r:id="rId61" o:title=""/>
                </v:shape>
                <o:OLEObject Type="Embed" ProgID="Equation.DSMT4" ShapeID="_x0000_i1052" DrawAspect="Content" ObjectID="_1848811296" r:id="rId62"/>
              </w:object>
            </w:r>
          </w:p>
        </w:tc>
        <w:tc>
          <w:tcPr>
            <w:tcW w:w="1404" w:type="dxa"/>
            <w:vAlign w:val="center"/>
          </w:tcPr>
          <w:p w14:paraId="1EFF4AC0" w14:textId="4A776710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01B7D">
              <w:rPr>
                <w:b/>
                <w:bCs/>
                <w:sz w:val="20"/>
                <w:szCs w:val="20"/>
                <w:lang w:val="uk-UA"/>
              </w:rPr>
              <w:t>Зміна температури</w:t>
            </w:r>
          </w:p>
          <w:p w14:paraId="14E39604" w14:textId="04F46020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</w:rPr>
            </w:pPr>
            <w:r w:rsidRPr="00601B7D">
              <w:rPr>
                <w:rFonts w:cs="Times New Roman"/>
                <w:b/>
                <w:bCs/>
                <w:position w:val="-10"/>
                <w:sz w:val="20"/>
                <w:szCs w:val="20"/>
                <w:lang w:val="en-US"/>
              </w:rPr>
              <w:object w:dxaOrig="700" w:dyaOrig="279" w14:anchorId="3E5A085A">
                <v:shape id="_x0000_i1053" type="#_x0000_t75" style="width:35.25pt;height:14.25pt" o:ole="">
                  <v:imagedata r:id="rId63" o:title=""/>
                </v:shape>
                <o:OLEObject Type="Embed" ProgID="Equation.DSMT4" ShapeID="_x0000_i1053" DrawAspect="Content" ObjectID="_1848811297" r:id="rId64"/>
              </w:object>
            </w:r>
          </w:p>
        </w:tc>
        <w:tc>
          <w:tcPr>
            <w:tcW w:w="1154" w:type="dxa"/>
            <w:vAlign w:val="center"/>
          </w:tcPr>
          <w:p w14:paraId="2C89A867" w14:textId="752901FC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01B7D">
              <w:rPr>
                <w:b/>
                <w:bCs/>
                <w:sz w:val="20"/>
                <w:szCs w:val="20"/>
                <w:lang w:val="uk-UA"/>
              </w:rPr>
              <w:t>Кількість теплоти</w:t>
            </w:r>
          </w:p>
          <w:p w14:paraId="224E5B7D" w14:textId="42B0DC0B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</w:rPr>
            </w:pPr>
            <w:r w:rsidRPr="00601B7D">
              <w:rPr>
                <w:rFonts w:cs="Times New Roman"/>
                <w:b/>
                <w:bCs/>
                <w:position w:val="-10"/>
                <w:sz w:val="20"/>
                <w:szCs w:val="20"/>
                <w:lang w:val="en-US"/>
              </w:rPr>
              <w:object w:dxaOrig="780" w:dyaOrig="279" w14:anchorId="185268C2">
                <v:shape id="_x0000_i1054" type="#_x0000_t75" style="width:39pt;height:14.25pt" o:ole="">
                  <v:imagedata r:id="rId65" o:title=""/>
                </v:shape>
                <o:OLEObject Type="Embed" ProgID="Equation.DSMT4" ShapeID="_x0000_i1054" DrawAspect="Content" ObjectID="_1848811298" r:id="rId66"/>
              </w:object>
            </w:r>
          </w:p>
        </w:tc>
        <w:tc>
          <w:tcPr>
            <w:tcW w:w="1656" w:type="dxa"/>
            <w:vAlign w:val="center"/>
          </w:tcPr>
          <w:p w14:paraId="70C50D5C" w14:textId="5571E26D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01B7D">
              <w:rPr>
                <w:b/>
                <w:bCs/>
                <w:sz w:val="20"/>
                <w:szCs w:val="20"/>
                <w:lang w:val="uk-UA"/>
              </w:rPr>
              <w:t>Молярний тепловий ефект</w:t>
            </w:r>
          </w:p>
          <w:p w14:paraId="06E691D1" w14:textId="13F7A4B9" w:rsidR="000B735F" w:rsidRPr="00601B7D" w:rsidRDefault="000B735F" w:rsidP="007333F3">
            <w:pPr>
              <w:jc w:val="center"/>
              <w:rPr>
                <w:b/>
                <w:bCs/>
                <w:sz w:val="20"/>
                <w:szCs w:val="20"/>
              </w:rPr>
            </w:pPr>
            <w:r w:rsidRPr="00601B7D">
              <w:rPr>
                <w:rFonts w:cs="Times New Roman"/>
                <w:b/>
                <w:bCs/>
                <w:position w:val="-10"/>
                <w:sz w:val="20"/>
                <w:szCs w:val="20"/>
                <w:lang w:val="en-US"/>
              </w:rPr>
              <w:object w:dxaOrig="1440" w:dyaOrig="279" w14:anchorId="72EFB379">
                <v:shape id="_x0000_i1055" type="#_x0000_t75" style="width:1in;height:14.25pt" o:ole="">
                  <v:imagedata r:id="rId67" o:title=""/>
                </v:shape>
                <o:OLEObject Type="Embed" ProgID="Equation.DSMT4" ShapeID="_x0000_i1055" DrawAspect="Content" ObjectID="_1848811299" r:id="rId68"/>
              </w:object>
            </w:r>
          </w:p>
        </w:tc>
      </w:tr>
      <w:tr w:rsidR="000B735F" w:rsidRPr="005E0F8B" w14:paraId="13654F96" w14:textId="5674A570" w:rsidTr="00B30FFE">
        <w:tc>
          <w:tcPr>
            <w:tcW w:w="1132" w:type="dxa"/>
          </w:tcPr>
          <w:p w14:paraId="0D7E7B54" w14:textId="21894A5C" w:rsidR="000B735F" w:rsidRPr="005E0F8B" w:rsidRDefault="000B735F" w:rsidP="00261781">
            <w:pPr>
              <w:jc w:val="both"/>
              <w:rPr>
                <w:lang w:val="uk-UA"/>
              </w:rPr>
            </w:pPr>
          </w:p>
        </w:tc>
        <w:tc>
          <w:tcPr>
            <w:tcW w:w="1376" w:type="dxa"/>
          </w:tcPr>
          <w:p w14:paraId="484DEF54" w14:textId="77777777" w:rsidR="000B735F" w:rsidRPr="005E0F8B" w:rsidRDefault="000B735F" w:rsidP="00261781">
            <w:pPr>
              <w:jc w:val="both"/>
              <w:rPr>
                <w:lang w:val="uk-UA"/>
              </w:rPr>
            </w:pPr>
          </w:p>
        </w:tc>
        <w:tc>
          <w:tcPr>
            <w:tcW w:w="1231" w:type="dxa"/>
          </w:tcPr>
          <w:p w14:paraId="15ED76F7" w14:textId="77777777" w:rsidR="000B735F" w:rsidRPr="005E0F8B" w:rsidRDefault="000B735F" w:rsidP="00261781">
            <w:pPr>
              <w:jc w:val="both"/>
            </w:pPr>
          </w:p>
        </w:tc>
        <w:tc>
          <w:tcPr>
            <w:tcW w:w="1147" w:type="dxa"/>
          </w:tcPr>
          <w:p w14:paraId="70E341A1" w14:textId="3DB64E7A" w:rsidR="000B735F" w:rsidRPr="005E0F8B" w:rsidRDefault="000B735F" w:rsidP="00261781">
            <w:pPr>
              <w:jc w:val="both"/>
              <w:rPr>
                <w:lang w:val="uk-UA"/>
              </w:rPr>
            </w:pPr>
          </w:p>
        </w:tc>
        <w:tc>
          <w:tcPr>
            <w:tcW w:w="1496" w:type="dxa"/>
          </w:tcPr>
          <w:p w14:paraId="51E43AFB" w14:textId="77777777" w:rsidR="000B735F" w:rsidRPr="005E0F8B" w:rsidRDefault="000B735F" w:rsidP="00261781">
            <w:pPr>
              <w:jc w:val="both"/>
            </w:pPr>
          </w:p>
        </w:tc>
        <w:tc>
          <w:tcPr>
            <w:tcW w:w="1356" w:type="dxa"/>
          </w:tcPr>
          <w:p w14:paraId="613464FD" w14:textId="099C7294" w:rsidR="000B735F" w:rsidRPr="005E0F8B" w:rsidRDefault="000B735F" w:rsidP="00261781">
            <w:pPr>
              <w:jc w:val="both"/>
            </w:pPr>
          </w:p>
        </w:tc>
        <w:tc>
          <w:tcPr>
            <w:tcW w:w="966" w:type="dxa"/>
          </w:tcPr>
          <w:p w14:paraId="1C92DDC3" w14:textId="77777777" w:rsidR="000B735F" w:rsidRPr="005E0F8B" w:rsidRDefault="000B735F" w:rsidP="00261781">
            <w:pPr>
              <w:jc w:val="both"/>
            </w:pPr>
          </w:p>
        </w:tc>
        <w:tc>
          <w:tcPr>
            <w:tcW w:w="1388" w:type="dxa"/>
          </w:tcPr>
          <w:p w14:paraId="5959AEB4" w14:textId="05EE2876" w:rsidR="000B735F" w:rsidRPr="005E0F8B" w:rsidRDefault="000B735F" w:rsidP="00261781">
            <w:pPr>
              <w:jc w:val="both"/>
              <w:rPr>
                <w:lang w:val="uk-UA"/>
              </w:rPr>
            </w:pPr>
          </w:p>
        </w:tc>
        <w:tc>
          <w:tcPr>
            <w:tcW w:w="1388" w:type="dxa"/>
          </w:tcPr>
          <w:p w14:paraId="60901AE9" w14:textId="77777777" w:rsidR="000B735F" w:rsidRPr="005E0F8B" w:rsidRDefault="000B735F" w:rsidP="00261781">
            <w:pPr>
              <w:jc w:val="both"/>
              <w:rPr>
                <w:lang w:val="uk-UA"/>
              </w:rPr>
            </w:pPr>
          </w:p>
        </w:tc>
        <w:tc>
          <w:tcPr>
            <w:tcW w:w="1404" w:type="dxa"/>
          </w:tcPr>
          <w:p w14:paraId="4111C33C" w14:textId="77777777" w:rsidR="000B735F" w:rsidRPr="005E0F8B" w:rsidRDefault="000B735F" w:rsidP="00261781">
            <w:pPr>
              <w:jc w:val="both"/>
            </w:pPr>
          </w:p>
        </w:tc>
        <w:tc>
          <w:tcPr>
            <w:tcW w:w="1154" w:type="dxa"/>
          </w:tcPr>
          <w:p w14:paraId="50376FC7" w14:textId="77777777" w:rsidR="000B735F" w:rsidRPr="005E0F8B" w:rsidRDefault="000B735F" w:rsidP="00261781">
            <w:pPr>
              <w:jc w:val="both"/>
            </w:pPr>
          </w:p>
        </w:tc>
        <w:tc>
          <w:tcPr>
            <w:tcW w:w="1656" w:type="dxa"/>
          </w:tcPr>
          <w:p w14:paraId="53FBA176" w14:textId="77777777" w:rsidR="000B735F" w:rsidRPr="005E0F8B" w:rsidRDefault="000B735F" w:rsidP="00261781">
            <w:pPr>
              <w:jc w:val="both"/>
            </w:pPr>
          </w:p>
        </w:tc>
      </w:tr>
      <w:tr w:rsidR="000B735F" w:rsidRPr="005E0F8B" w14:paraId="7B8D8E18" w14:textId="776E1BA8" w:rsidTr="00B30FFE">
        <w:tc>
          <w:tcPr>
            <w:tcW w:w="1132" w:type="dxa"/>
          </w:tcPr>
          <w:p w14:paraId="30AAF965" w14:textId="2AF67CDF" w:rsidR="000B735F" w:rsidRPr="005E0F8B" w:rsidRDefault="000B735F" w:rsidP="00261781">
            <w:pPr>
              <w:jc w:val="both"/>
              <w:rPr>
                <w:lang w:val="uk-UA"/>
              </w:rPr>
            </w:pPr>
          </w:p>
        </w:tc>
        <w:tc>
          <w:tcPr>
            <w:tcW w:w="1376" w:type="dxa"/>
          </w:tcPr>
          <w:p w14:paraId="2A2E719B" w14:textId="77777777" w:rsidR="000B735F" w:rsidRPr="005E0F8B" w:rsidRDefault="000B735F" w:rsidP="00261781">
            <w:pPr>
              <w:jc w:val="both"/>
              <w:rPr>
                <w:lang w:val="uk-UA"/>
              </w:rPr>
            </w:pPr>
          </w:p>
        </w:tc>
        <w:tc>
          <w:tcPr>
            <w:tcW w:w="1231" w:type="dxa"/>
          </w:tcPr>
          <w:p w14:paraId="6E2E8BD0" w14:textId="77777777" w:rsidR="000B735F" w:rsidRPr="005E0F8B" w:rsidRDefault="000B735F" w:rsidP="00261781">
            <w:pPr>
              <w:jc w:val="both"/>
            </w:pPr>
          </w:p>
        </w:tc>
        <w:tc>
          <w:tcPr>
            <w:tcW w:w="1147" w:type="dxa"/>
          </w:tcPr>
          <w:p w14:paraId="52C91FF3" w14:textId="51F990A3" w:rsidR="000B735F" w:rsidRPr="005E0F8B" w:rsidRDefault="000B735F" w:rsidP="00261781">
            <w:pPr>
              <w:jc w:val="both"/>
              <w:rPr>
                <w:lang w:val="uk-UA"/>
              </w:rPr>
            </w:pPr>
          </w:p>
        </w:tc>
        <w:tc>
          <w:tcPr>
            <w:tcW w:w="1496" w:type="dxa"/>
          </w:tcPr>
          <w:p w14:paraId="0D32A448" w14:textId="77777777" w:rsidR="000B735F" w:rsidRPr="005E0F8B" w:rsidRDefault="000B735F" w:rsidP="00261781">
            <w:pPr>
              <w:jc w:val="both"/>
            </w:pPr>
          </w:p>
        </w:tc>
        <w:tc>
          <w:tcPr>
            <w:tcW w:w="1356" w:type="dxa"/>
          </w:tcPr>
          <w:p w14:paraId="22FB817B" w14:textId="3BB79742" w:rsidR="000B735F" w:rsidRPr="005E0F8B" w:rsidRDefault="000B735F" w:rsidP="00261781">
            <w:pPr>
              <w:jc w:val="both"/>
            </w:pPr>
          </w:p>
        </w:tc>
        <w:tc>
          <w:tcPr>
            <w:tcW w:w="966" w:type="dxa"/>
          </w:tcPr>
          <w:p w14:paraId="711622A8" w14:textId="77777777" w:rsidR="000B735F" w:rsidRPr="005E0F8B" w:rsidRDefault="000B735F" w:rsidP="00261781">
            <w:pPr>
              <w:jc w:val="both"/>
            </w:pPr>
          </w:p>
        </w:tc>
        <w:tc>
          <w:tcPr>
            <w:tcW w:w="1388" w:type="dxa"/>
          </w:tcPr>
          <w:p w14:paraId="08DB828D" w14:textId="4952305C" w:rsidR="000B735F" w:rsidRPr="005E0F8B" w:rsidRDefault="000B735F" w:rsidP="00261781">
            <w:pPr>
              <w:jc w:val="both"/>
              <w:rPr>
                <w:lang w:val="uk-UA"/>
              </w:rPr>
            </w:pPr>
          </w:p>
        </w:tc>
        <w:tc>
          <w:tcPr>
            <w:tcW w:w="1388" w:type="dxa"/>
          </w:tcPr>
          <w:p w14:paraId="682C0375" w14:textId="77777777" w:rsidR="000B735F" w:rsidRPr="005E0F8B" w:rsidRDefault="000B735F" w:rsidP="00261781">
            <w:pPr>
              <w:jc w:val="both"/>
              <w:rPr>
                <w:lang w:val="uk-UA"/>
              </w:rPr>
            </w:pPr>
          </w:p>
        </w:tc>
        <w:tc>
          <w:tcPr>
            <w:tcW w:w="1404" w:type="dxa"/>
          </w:tcPr>
          <w:p w14:paraId="5EE20C2A" w14:textId="77777777" w:rsidR="000B735F" w:rsidRPr="005E0F8B" w:rsidRDefault="000B735F" w:rsidP="00261781">
            <w:pPr>
              <w:jc w:val="both"/>
            </w:pPr>
          </w:p>
        </w:tc>
        <w:tc>
          <w:tcPr>
            <w:tcW w:w="1154" w:type="dxa"/>
          </w:tcPr>
          <w:p w14:paraId="097982AE" w14:textId="77777777" w:rsidR="000B735F" w:rsidRPr="005E0F8B" w:rsidRDefault="000B735F" w:rsidP="00261781">
            <w:pPr>
              <w:jc w:val="both"/>
            </w:pPr>
          </w:p>
        </w:tc>
        <w:tc>
          <w:tcPr>
            <w:tcW w:w="1656" w:type="dxa"/>
          </w:tcPr>
          <w:p w14:paraId="5627FC88" w14:textId="77777777" w:rsidR="000B735F" w:rsidRPr="005E0F8B" w:rsidRDefault="000B735F" w:rsidP="00261781">
            <w:pPr>
              <w:jc w:val="both"/>
            </w:pPr>
          </w:p>
        </w:tc>
      </w:tr>
      <w:tr w:rsidR="000B735F" w:rsidRPr="005E0F8B" w14:paraId="76232D01" w14:textId="570FDB06" w:rsidTr="00B30FFE">
        <w:tc>
          <w:tcPr>
            <w:tcW w:w="1132" w:type="dxa"/>
          </w:tcPr>
          <w:p w14:paraId="009132D2" w14:textId="4D213B7F" w:rsidR="000B735F" w:rsidRPr="005E0F8B" w:rsidRDefault="000B735F" w:rsidP="00261781">
            <w:pPr>
              <w:jc w:val="both"/>
              <w:rPr>
                <w:lang w:val="uk-UA"/>
              </w:rPr>
            </w:pPr>
          </w:p>
        </w:tc>
        <w:tc>
          <w:tcPr>
            <w:tcW w:w="1376" w:type="dxa"/>
          </w:tcPr>
          <w:p w14:paraId="5D575EC1" w14:textId="77777777" w:rsidR="000B735F" w:rsidRPr="005E0F8B" w:rsidRDefault="000B735F" w:rsidP="00261781">
            <w:pPr>
              <w:jc w:val="both"/>
              <w:rPr>
                <w:lang w:val="uk-UA"/>
              </w:rPr>
            </w:pPr>
          </w:p>
        </w:tc>
        <w:tc>
          <w:tcPr>
            <w:tcW w:w="1231" w:type="dxa"/>
          </w:tcPr>
          <w:p w14:paraId="1A1E7145" w14:textId="77777777" w:rsidR="000B735F" w:rsidRPr="005E0F8B" w:rsidRDefault="000B735F" w:rsidP="00261781">
            <w:pPr>
              <w:jc w:val="both"/>
            </w:pPr>
          </w:p>
        </w:tc>
        <w:tc>
          <w:tcPr>
            <w:tcW w:w="1147" w:type="dxa"/>
          </w:tcPr>
          <w:p w14:paraId="7BDB025B" w14:textId="0AB69929" w:rsidR="000B735F" w:rsidRPr="005E0F8B" w:rsidRDefault="000B735F" w:rsidP="00261781">
            <w:pPr>
              <w:jc w:val="both"/>
              <w:rPr>
                <w:lang w:val="uk-UA"/>
              </w:rPr>
            </w:pPr>
          </w:p>
        </w:tc>
        <w:tc>
          <w:tcPr>
            <w:tcW w:w="1496" w:type="dxa"/>
          </w:tcPr>
          <w:p w14:paraId="0E651F3F" w14:textId="77777777" w:rsidR="000B735F" w:rsidRPr="005E0F8B" w:rsidRDefault="000B735F" w:rsidP="00261781">
            <w:pPr>
              <w:jc w:val="both"/>
            </w:pPr>
          </w:p>
        </w:tc>
        <w:tc>
          <w:tcPr>
            <w:tcW w:w="1356" w:type="dxa"/>
          </w:tcPr>
          <w:p w14:paraId="7E67BCE9" w14:textId="6AD527CF" w:rsidR="000B735F" w:rsidRPr="005E0F8B" w:rsidRDefault="000B735F" w:rsidP="00261781">
            <w:pPr>
              <w:jc w:val="both"/>
            </w:pPr>
          </w:p>
        </w:tc>
        <w:tc>
          <w:tcPr>
            <w:tcW w:w="966" w:type="dxa"/>
          </w:tcPr>
          <w:p w14:paraId="1FE69419" w14:textId="77777777" w:rsidR="000B735F" w:rsidRPr="005E0F8B" w:rsidRDefault="000B735F" w:rsidP="00261781">
            <w:pPr>
              <w:jc w:val="both"/>
            </w:pPr>
          </w:p>
        </w:tc>
        <w:tc>
          <w:tcPr>
            <w:tcW w:w="1388" w:type="dxa"/>
          </w:tcPr>
          <w:p w14:paraId="1BF6461C" w14:textId="793C7878" w:rsidR="000B735F" w:rsidRPr="005E0F8B" w:rsidRDefault="000B735F" w:rsidP="00261781">
            <w:pPr>
              <w:jc w:val="both"/>
              <w:rPr>
                <w:lang w:val="uk-UA"/>
              </w:rPr>
            </w:pPr>
          </w:p>
        </w:tc>
        <w:tc>
          <w:tcPr>
            <w:tcW w:w="1388" w:type="dxa"/>
          </w:tcPr>
          <w:p w14:paraId="51EC6D1F" w14:textId="77777777" w:rsidR="000B735F" w:rsidRPr="005E0F8B" w:rsidRDefault="000B735F" w:rsidP="00261781">
            <w:pPr>
              <w:jc w:val="both"/>
              <w:rPr>
                <w:lang w:val="uk-UA"/>
              </w:rPr>
            </w:pPr>
          </w:p>
        </w:tc>
        <w:tc>
          <w:tcPr>
            <w:tcW w:w="1404" w:type="dxa"/>
          </w:tcPr>
          <w:p w14:paraId="20B7984A" w14:textId="77777777" w:rsidR="000B735F" w:rsidRPr="005E0F8B" w:rsidRDefault="000B735F" w:rsidP="00261781">
            <w:pPr>
              <w:jc w:val="both"/>
            </w:pPr>
          </w:p>
        </w:tc>
        <w:tc>
          <w:tcPr>
            <w:tcW w:w="1154" w:type="dxa"/>
          </w:tcPr>
          <w:p w14:paraId="5F4C973A" w14:textId="77777777" w:rsidR="000B735F" w:rsidRPr="005E0F8B" w:rsidRDefault="000B735F" w:rsidP="00261781">
            <w:pPr>
              <w:jc w:val="both"/>
            </w:pPr>
          </w:p>
        </w:tc>
        <w:tc>
          <w:tcPr>
            <w:tcW w:w="1656" w:type="dxa"/>
          </w:tcPr>
          <w:p w14:paraId="16526B6B" w14:textId="77777777" w:rsidR="000B735F" w:rsidRPr="005E0F8B" w:rsidRDefault="000B735F" w:rsidP="00261781">
            <w:pPr>
              <w:jc w:val="both"/>
            </w:pPr>
          </w:p>
        </w:tc>
      </w:tr>
      <w:tr w:rsidR="006C3CA1" w:rsidRPr="005E0F8B" w14:paraId="7BBFC0B8" w14:textId="77777777" w:rsidTr="00B30FFE">
        <w:tc>
          <w:tcPr>
            <w:tcW w:w="1132" w:type="dxa"/>
          </w:tcPr>
          <w:p w14:paraId="49F2436F" w14:textId="77777777" w:rsidR="006C3CA1" w:rsidRPr="005E0F8B" w:rsidRDefault="006C3CA1" w:rsidP="00261781">
            <w:pPr>
              <w:jc w:val="both"/>
            </w:pPr>
          </w:p>
        </w:tc>
        <w:tc>
          <w:tcPr>
            <w:tcW w:w="1376" w:type="dxa"/>
          </w:tcPr>
          <w:p w14:paraId="6E11CCDE" w14:textId="77777777" w:rsidR="006C3CA1" w:rsidRPr="005E0F8B" w:rsidRDefault="006C3CA1" w:rsidP="00261781">
            <w:pPr>
              <w:jc w:val="both"/>
            </w:pPr>
          </w:p>
        </w:tc>
        <w:tc>
          <w:tcPr>
            <w:tcW w:w="1231" w:type="dxa"/>
          </w:tcPr>
          <w:p w14:paraId="3BED4ECB" w14:textId="77777777" w:rsidR="006C3CA1" w:rsidRPr="005E0F8B" w:rsidRDefault="006C3CA1" w:rsidP="00261781">
            <w:pPr>
              <w:jc w:val="both"/>
            </w:pPr>
          </w:p>
        </w:tc>
        <w:tc>
          <w:tcPr>
            <w:tcW w:w="1147" w:type="dxa"/>
          </w:tcPr>
          <w:p w14:paraId="19F49C30" w14:textId="77777777" w:rsidR="006C3CA1" w:rsidRPr="005E0F8B" w:rsidRDefault="006C3CA1" w:rsidP="00261781">
            <w:pPr>
              <w:jc w:val="both"/>
            </w:pPr>
          </w:p>
        </w:tc>
        <w:tc>
          <w:tcPr>
            <w:tcW w:w="1496" w:type="dxa"/>
          </w:tcPr>
          <w:p w14:paraId="58189A21" w14:textId="77777777" w:rsidR="006C3CA1" w:rsidRPr="005E0F8B" w:rsidRDefault="006C3CA1" w:rsidP="00261781">
            <w:pPr>
              <w:jc w:val="both"/>
            </w:pPr>
          </w:p>
        </w:tc>
        <w:tc>
          <w:tcPr>
            <w:tcW w:w="1356" w:type="dxa"/>
          </w:tcPr>
          <w:p w14:paraId="42DDC2C6" w14:textId="77777777" w:rsidR="006C3CA1" w:rsidRPr="005E0F8B" w:rsidRDefault="006C3CA1" w:rsidP="00261781">
            <w:pPr>
              <w:jc w:val="both"/>
            </w:pPr>
          </w:p>
        </w:tc>
        <w:tc>
          <w:tcPr>
            <w:tcW w:w="966" w:type="dxa"/>
          </w:tcPr>
          <w:p w14:paraId="5085F727" w14:textId="77777777" w:rsidR="006C3CA1" w:rsidRPr="005E0F8B" w:rsidRDefault="006C3CA1" w:rsidP="00261781">
            <w:pPr>
              <w:jc w:val="both"/>
            </w:pPr>
          </w:p>
        </w:tc>
        <w:tc>
          <w:tcPr>
            <w:tcW w:w="1388" w:type="dxa"/>
          </w:tcPr>
          <w:p w14:paraId="3E67691C" w14:textId="77777777" w:rsidR="006C3CA1" w:rsidRPr="005E0F8B" w:rsidRDefault="006C3CA1" w:rsidP="00261781">
            <w:pPr>
              <w:jc w:val="both"/>
            </w:pPr>
          </w:p>
        </w:tc>
        <w:tc>
          <w:tcPr>
            <w:tcW w:w="1388" w:type="dxa"/>
          </w:tcPr>
          <w:p w14:paraId="20383E20" w14:textId="77777777" w:rsidR="006C3CA1" w:rsidRPr="005E0F8B" w:rsidRDefault="006C3CA1" w:rsidP="00261781">
            <w:pPr>
              <w:jc w:val="both"/>
            </w:pPr>
          </w:p>
        </w:tc>
        <w:tc>
          <w:tcPr>
            <w:tcW w:w="1404" w:type="dxa"/>
          </w:tcPr>
          <w:p w14:paraId="28B41B22" w14:textId="77777777" w:rsidR="006C3CA1" w:rsidRPr="005E0F8B" w:rsidRDefault="006C3CA1" w:rsidP="00261781">
            <w:pPr>
              <w:jc w:val="both"/>
            </w:pPr>
          </w:p>
        </w:tc>
        <w:tc>
          <w:tcPr>
            <w:tcW w:w="1154" w:type="dxa"/>
          </w:tcPr>
          <w:p w14:paraId="2081A219" w14:textId="77777777" w:rsidR="006C3CA1" w:rsidRPr="005E0F8B" w:rsidRDefault="006C3CA1" w:rsidP="00261781">
            <w:pPr>
              <w:jc w:val="both"/>
            </w:pPr>
          </w:p>
        </w:tc>
        <w:tc>
          <w:tcPr>
            <w:tcW w:w="1656" w:type="dxa"/>
          </w:tcPr>
          <w:p w14:paraId="28345C25" w14:textId="77777777" w:rsidR="006C3CA1" w:rsidRPr="005E0F8B" w:rsidRDefault="006C3CA1" w:rsidP="00261781">
            <w:pPr>
              <w:jc w:val="both"/>
            </w:pPr>
          </w:p>
        </w:tc>
      </w:tr>
      <w:tr w:rsidR="006C3CA1" w:rsidRPr="005E0F8B" w14:paraId="78510B64" w14:textId="77777777" w:rsidTr="00B30FFE">
        <w:tc>
          <w:tcPr>
            <w:tcW w:w="1132" w:type="dxa"/>
          </w:tcPr>
          <w:p w14:paraId="43AF93FD" w14:textId="77777777" w:rsidR="006C3CA1" w:rsidRPr="005E0F8B" w:rsidRDefault="006C3CA1" w:rsidP="00261781">
            <w:pPr>
              <w:jc w:val="both"/>
            </w:pPr>
          </w:p>
        </w:tc>
        <w:tc>
          <w:tcPr>
            <w:tcW w:w="1376" w:type="dxa"/>
          </w:tcPr>
          <w:p w14:paraId="41CD36E3" w14:textId="77777777" w:rsidR="006C3CA1" w:rsidRPr="005E0F8B" w:rsidRDefault="006C3CA1" w:rsidP="00261781">
            <w:pPr>
              <w:jc w:val="both"/>
            </w:pPr>
          </w:p>
        </w:tc>
        <w:tc>
          <w:tcPr>
            <w:tcW w:w="1231" w:type="dxa"/>
          </w:tcPr>
          <w:p w14:paraId="78BF8478" w14:textId="77777777" w:rsidR="006C3CA1" w:rsidRPr="005E0F8B" w:rsidRDefault="006C3CA1" w:rsidP="00261781">
            <w:pPr>
              <w:jc w:val="both"/>
            </w:pPr>
          </w:p>
        </w:tc>
        <w:tc>
          <w:tcPr>
            <w:tcW w:w="1147" w:type="dxa"/>
          </w:tcPr>
          <w:p w14:paraId="6649DFE9" w14:textId="77777777" w:rsidR="006C3CA1" w:rsidRPr="005E0F8B" w:rsidRDefault="006C3CA1" w:rsidP="00261781">
            <w:pPr>
              <w:jc w:val="both"/>
            </w:pPr>
          </w:p>
        </w:tc>
        <w:tc>
          <w:tcPr>
            <w:tcW w:w="1496" w:type="dxa"/>
          </w:tcPr>
          <w:p w14:paraId="3B1FD246" w14:textId="77777777" w:rsidR="006C3CA1" w:rsidRPr="005E0F8B" w:rsidRDefault="006C3CA1" w:rsidP="00261781">
            <w:pPr>
              <w:jc w:val="both"/>
            </w:pPr>
          </w:p>
        </w:tc>
        <w:tc>
          <w:tcPr>
            <w:tcW w:w="1356" w:type="dxa"/>
          </w:tcPr>
          <w:p w14:paraId="4ED29F18" w14:textId="77777777" w:rsidR="006C3CA1" w:rsidRPr="005E0F8B" w:rsidRDefault="006C3CA1" w:rsidP="00261781">
            <w:pPr>
              <w:jc w:val="both"/>
            </w:pPr>
          </w:p>
        </w:tc>
        <w:tc>
          <w:tcPr>
            <w:tcW w:w="966" w:type="dxa"/>
          </w:tcPr>
          <w:p w14:paraId="012E497E" w14:textId="77777777" w:rsidR="006C3CA1" w:rsidRPr="005E0F8B" w:rsidRDefault="006C3CA1" w:rsidP="00261781">
            <w:pPr>
              <w:jc w:val="both"/>
            </w:pPr>
          </w:p>
        </w:tc>
        <w:tc>
          <w:tcPr>
            <w:tcW w:w="1388" w:type="dxa"/>
          </w:tcPr>
          <w:p w14:paraId="67C61E38" w14:textId="77777777" w:rsidR="006C3CA1" w:rsidRPr="005E0F8B" w:rsidRDefault="006C3CA1" w:rsidP="00261781">
            <w:pPr>
              <w:jc w:val="both"/>
            </w:pPr>
          </w:p>
        </w:tc>
        <w:tc>
          <w:tcPr>
            <w:tcW w:w="1388" w:type="dxa"/>
          </w:tcPr>
          <w:p w14:paraId="36823412" w14:textId="77777777" w:rsidR="006C3CA1" w:rsidRPr="005E0F8B" w:rsidRDefault="006C3CA1" w:rsidP="00261781">
            <w:pPr>
              <w:jc w:val="both"/>
            </w:pPr>
          </w:p>
        </w:tc>
        <w:tc>
          <w:tcPr>
            <w:tcW w:w="1404" w:type="dxa"/>
          </w:tcPr>
          <w:p w14:paraId="3C1460CB" w14:textId="77777777" w:rsidR="006C3CA1" w:rsidRPr="005E0F8B" w:rsidRDefault="006C3CA1" w:rsidP="00261781">
            <w:pPr>
              <w:jc w:val="both"/>
            </w:pPr>
          </w:p>
        </w:tc>
        <w:tc>
          <w:tcPr>
            <w:tcW w:w="1154" w:type="dxa"/>
          </w:tcPr>
          <w:p w14:paraId="74D225CF" w14:textId="77777777" w:rsidR="006C3CA1" w:rsidRPr="005E0F8B" w:rsidRDefault="006C3CA1" w:rsidP="00261781">
            <w:pPr>
              <w:jc w:val="both"/>
            </w:pPr>
          </w:p>
        </w:tc>
        <w:tc>
          <w:tcPr>
            <w:tcW w:w="1656" w:type="dxa"/>
          </w:tcPr>
          <w:p w14:paraId="3D015CC7" w14:textId="77777777" w:rsidR="006C3CA1" w:rsidRPr="005E0F8B" w:rsidRDefault="006C3CA1" w:rsidP="00261781">
            <w:pPr>
              <w:jc w:val="both"/>
            </w:pPr>
          </w:p>
        </w:tc>
      </w:tr>
      <w:tr w:rsidR="006C3CA1" w:rsidRPr="005E0F8B" w14:paraId="6C054CC1" w14:textId="77777777" w:rsidTr="00B30FFE">
        <w:tc>
          <w:tcPr>
            <w:tcW w:w="1132" w:type="dxa"/>
          </w:tcPr>
          <w:p w14:paraId="1961A3F6" w14:textId="77777777" w:rsidR="006C3CA1" w:rsidRPr="005E0F8B" w:rsidRDefault="006C3CA1" w:rsidP="00261781">
            <w:pPr>
              <w:jc w:val="both"/>
            </w:pPr>
          </w:p>
        </w:tc>
        <w:tc>
          <w:tcPr>
            <w:tcW w:w="1376" w:type="dxa"/>
          </w:tcPr>
          <w:p w14:paraId="51DBD70D" w14:textId="77777777" w:rsidR="006C3CA1" w:rsidRPr="005E0F8B" w:rsidRDefault="006C3CA1" w:rsidP="00261781">
            <w:pPr>
              <w:jc w:val="both"/>
            </w:pPr>
          </w:p>
        </w:tc>
        <w:tc>
          <w:tcPr>
            <w:tcW w:w="1231" w:type="dxa"/>
          </w:tcPr>
          <w:p w14:paraId="79D600E2" w14:textId="77777777" w:rsidR="006C3CA1" w:rsidRPr="005E0F8B" w:rsidRDefault="006C3CA1" w:rsidP="00261781">
            <w:pPr>
              <w:jc w:val="both"/>
            </w:pPr>
          </w:p>
        </w:tc>
        <w:tc>
          <w:tcPr>
            <w:tcW w:w="1147" w:type="dxa"/>
          </w:tcPr>
          <w:p w14:paraId="21ECE546" w14:textId="77777777" w:rsidR="006C3CA1" w:rsidRPr="005E0F8B" w:rsidRDefault="006C3CA1" w:rsidP="00261781">
            <w:pPr>
              <w:jc w:val="both"/>
            </w:pPr>
          </w:p>
        </w:tc>
        <w:tc>
          <w:tcPr>
            <w:tcW w:w="1496" w:type="dxa"/>
          </w:tcPr>
          <w:p w14:paraId="18247BFC" w14:textId="77777777" w:rsidR="006C3CA1" w:rsidRPr="005E0F8B" w:rsidRDefault="006C3CA1" w:rsidP="00261781">
            <w:pPr>
              <w:jc w:val="both"/>
            </w:pPr>
          </w:p>
        </w:tc>
        <w:tc>
          <w:tcPr>
            <w:tcW w:w="1356" w:type="dxa"/>
          </w:tcPr>
          <w:p w14:paraId="4AB525F3" w14:textId="77777777" w:rsidR="006C3CA1" w:rsidRPr="005E0F8B" w:rsidRDefault="006C3CA1" w:rsidP="00261781">
            <w:pPr>
              <w:jc w:val="both"/>
            </w:pPr>
          </w:p>
        </w:tc>
        <w:tc>
          <w:tcPr>
            <w:tcW w:w="966" w:type="dxa"/>
          </w:tcPr>
          <w:p w14:paraId="227DA5FC" w14:textId="77777777" w:rsidR="006C3CA1" w:rsidRPr="005E0F8B" w:rsidRDefault="006C3CA1" w:rsidP="00261781">
            <w:pPr>
              <w:jc w:val="both"/>
            </w:pPr>
          </w:p>
        </w:tc>
        <w:tc>
          <w:tcPr>
            <w:tcW w:w="1388" w:type="dxa"/>
          </w:tcPr>
          <w:p w14:paraId="49556BB2" w14:textId="77777777" w:rsidR="006C3CA1" w:rsidRPr="005E0F8B" w:rsidRDefault="006C3CA1" w:rsidP="00261781">
            <w:pPr>
              <w:jc w:val="both"/>
            </w:pPr>
          </w:p>
        </w:tc>
        <w:tc>
          <w:tcPr>
            <w:tcW w:w="1388" w:type="dxa"/>
          </w:tcPr>
          <w:p w14:paraId="6D115983" w14:textId="77777777" w:rsidR="006C3CA1" w:rsidRPr="005E0F8B" w:rsidRDefault="006C3CA1" w:rsidP="00261781">
            <w:pPr>
              <w:jc w:val="both"/>
            </w:pPr>
          </w:p>
        </w:tc>
        <w:tc>
          <w:tcPr>
            <w:tcW w:w="1404" w:type="dxa"/>
          </w:tcPr>
          <w:p w14:paraId="4DA3EC3A" w14:textId="77777777" w:rsidR="006C3CA1" w:rsidRPr="005E0F8B" w:rsidRDefault="006C3CA1" w:rsidP="00261781">
            <w:pPr>
              <w:jc w:val="both"/>
            </w:pPr>
          </w:p>
        </w:tc>
        <w:tc>
          <w:tcPr>
            <w:tcW w:w="1154" w:type="dxa"/>
          </w:tcPr>
          <w:p w14:paraId="24AA4DCE" w14:textId="77777777" w:rsidR="006C3CA1" w:rsidRPr="005E0F8B" w:rsidRDefault="006C3CA1" w:rsidP="00261781">
            <w:pPr>
              <w:jc w:val="both"/>
            </w:pPr>
          </w:p>
        </w:tc>
        <w:tc>
          <w:tcPr>
            <w:tcW w:w="1656" w:type="dxa"/>
          </w:tcPr>
          <w:p w14:paraId="34779E6B" w14:textId="77777777" w:rsidR="006C3CA1" w:rsidRPr="005E0F8B" w:rsidRDefault="006C3CA1" w:rsidP="00261781">
            <w:pPr>
              <w:jc w:val="both"/>
            </w:pPr>
          </w:p>
        </w:tc>
      </w:tr>
    </w:tbl>
    <w:p w14:paraId="7613A689" w14:textId="48598A5C" w:rsidR="00F56966" w:rsidRDefault="00DA503E" w:rsidP="00DA503E">
      <w:pPr>
        <w:spacing w:before="24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Діаграма</w:t>
      </w:r>
    </w:p>
    <w:p w14:paraId="2E1DC82F" w14:textId="48D8BA7F" w:rsidR="009226EB" w:rsidRPr="009226EB" w:rsidRDefault="009226EB" w:rsidP="009226EB">
      <w:pPr>
        <w:jc w:val="both"/>
        <w:rPr>
          <w:i/>
          <w:iCs/>
          <w:color w:val="323E4F" w:themeColor="text2" w:themeShade="BF"/>
          <w:sz w:val="20"/>
          <w:szCs w:val="20"/>
        </w:rPr>
      </w:pPr>
      <w:r>
        <w:rPr>
          <w:i/>
          <w:iCs/>
          <w:color w:val="323E4F" w:themeColor="text2" w:themeShade="BF"/>
          <w:sz w:val="20"/>
          <w:szCs w:val="20"/>
        </w:rPr>
        <w:t>(</w:t>
      </w:r>
      <w:r w:rsidRPr="009226EB">
        <w:rPr>
          <w:i/>
          <w:iCs/>
          <w:color w:val="323E4F" w:themeColor="text2" w:themeShade="BF"/>
          <w:sz w:val="20"/>
          <w:szCs w:val="20"/>
        </w:rPr>
        <w:t>Запропонуйте тип діаграми та використайте її для ілюстрації результатів дослідження вашої групи й інших груп вашого класу.</w:t>
      </w:r>
      <w:r>
        <w:rPr>
          <w:i/>
          <w:iCs/>
          <w:color w:val="323E4F" w:themeColor="text2" w:themeShade="BF"/>
          <w:sz w:val="20"/>
          <w:szCs w:val="20"/>
        </w:rPr>
        <w:t>)</w:t>
      </w:r>
    </w:p>
    <w:tbl>
      <w:tblPr>
        <w:tblStyle w:val="a3"/>
        <w:tblW w:w="0" w:type="auto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DA503E" w14:paraId="73BEFAEC" w14:textId="6CD0E715" w:rsidTr="006843B5">
        <w:trPr>
          <w:trHeight w:hRule="exact" w:val="284"/>
        </w:trPr>
        <w:tc>
          <w:tcPr>
            <w:tcW w:w="284" w:type="dxa"/>
          </w:tcPr>
          <w:p w14:paraId="6D9C0B6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66E1BA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9288A9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359E5C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ACFCC3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0DB4A0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7B3D0C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85D1AC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6D98F9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365CC3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3588E0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74DB54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B2F4B1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06182D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7E5036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7C0D1C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B3C71B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8E3830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B27501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E37FE9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52F7D5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9E938C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333AB4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03E376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DE0533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1E64FC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B8F98D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EE6C97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6CAEF7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2513B9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166D7E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175BBE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CB6072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E3D172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8AEA8D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F90CA6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0B19A0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86EB26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9BE9AD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04720B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AB8774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2F6BE8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EDB00B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D3B133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0B8B33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CA447D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1F804C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AEA65A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723540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0BB8FA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306C32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3C9CF3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84F354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77642A1" w14:textId="4F303ADE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53E02AC" w14:textId="71A44EF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7C85D2FB" w14:textId="56F945A4" w:rsidTr="006843B5">
        <w:trPr>
          <w:trHeight w:hRule="exact" w:val="284"/>
        </w:trPr>
        <w:tc>
          <w:tcPr>
            <w:tcW w:w="284" w:type="dxa"/>
          </w:tcPr>
          <w:p w14:paraId="00AD260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D996D0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1F7A69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4BFC5E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C18815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325DC1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E78315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409ED8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BE9A4B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D5FD59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0910F8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80D0DC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7D54D9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D0DDD8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7F8C88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E30E0B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42AB7C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5DA516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372722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8930F4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CBEC67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DD1178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97F79E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A740B5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0E4484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0B5715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BC9A3C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19D7B6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1935A5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CFC5E4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8B94CA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7BF75A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7110AE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3DB9F6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B7EEC5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F3D88B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6B3B14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6A4929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2985B5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9F4B9B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24B1F7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14E98B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301F98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B982A4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7BF698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9A2383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6919BC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6D5FB6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4F4A0A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5DEBE0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20B416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261FA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AB610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EECF888" w14:textId="61BBF4CE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3F19785" w14:textId="1EE6FFB8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15B366D9" w14:textId="564E9538" w:rsidTr="006843B5">
        <w:trPr>
          <w:trHeight w:hRule="exact" w:val="284"/>
        </w:trPr>
        <w:tc>
          <w:tcPr>
            <w:tcW w:w="284" w:type="dxa"/>
          </w:tcPr>
          <w:p w14:paraId="34FBF32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0ABDE5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C7D417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C44485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299207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77EE7F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A95E92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41EC27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B16BFF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2CE7EA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6DDC16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4518C7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786C1B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7C184E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615924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49A66E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6B222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309473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5FF0E0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4C9569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B0ACB9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8326F8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1ED3C9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539A59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F92C26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C3827B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158192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BC8E0A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46036F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A28C38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8E29F6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90A58E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D01AD8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469CC9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9DA5C1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90C217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16CD22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6C63E8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E59117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9FFCEF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7E24C5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ECE042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681488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4B6FA4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BC33E5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04E3E0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B388FD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B1E322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35A143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737AB9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C543EC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634995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3D3075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61D4010" w14:textId="03B5E306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BF5F43" w14:textId="04074636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259C26BA" w14:textId="0BB63F9F" w:rsidTr="006843B5">
        <w:trPr>
          <w:trHeight w:hRule="exact" w:val="284"/>
        </w:trPr>
        <w:tc>
          <w:tcPr>
            <w:tcW w:w="284" w:type="dxa"/>
          </w:tcPr>
          <w:p w14:paraId="1E7D3E2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5C5C47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F0EFDD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D2C2D0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2C8CAF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C1F935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64453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BBF922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F56360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963E8A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8E0883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8D7498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62C90D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6BC746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6CB2C8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B78E47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7E2129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6EEC38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0D0DCA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7ACCF4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B979E0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96028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FEADCD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027E78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5E8E27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2455F6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A68D42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9FA5E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1AC383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6F4FFF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00C150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A904C4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CCBB86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E6E491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7F7EDD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D6C71A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451DD8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3AB67A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1B4E1B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344E89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309A5E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CAE7B7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D45CB1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D2D167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A24BF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871313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A56B99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8BE7A3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480C89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047569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E0B564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122C08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8877AB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669908C" w14:textId="01CE75BD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9B365AA" w14:textId="4B2F735D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7CC8ADFC" w14:textId="22501FB9" w:rsidTr="006843B5">
        <w:trPr>
          <w:trHeight w:hRule="exact" w:val="284"/>
        </w:trPr>
        <w:tc>
          <w:tcPr>
            <w:tcW w:w="284" w:type="dxa"/>
          </w:tcPr>
          <w:p w14:paraId="72866BA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9DE08A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5FF57C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FD6FDA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5CCD3E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DE9B9E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A8DB83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9E12C5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E6FB47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E6B1A6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DE11E8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05D594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8375ED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F3D908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7DF719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214F41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8E4C83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BE084E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F572C8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E53B04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B9F469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8653AF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E951E9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9C2FAB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8192E5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913ED7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C88CB1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6E4E0D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5917E4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9A6472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B04897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819B1E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CCBD74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30F3E4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AD5D2B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8024A1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AE04AD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9A4CE3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87C3D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D71AB6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DE3EC4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37D032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083B29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BE28E8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207D50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359DB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83A612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F7693B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FC90A7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767C9D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83CC08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F9D88A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776EB8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796D0AF" w14:textId="307AF0DC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6DDC46F" w14:textId="4ADB3BED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5E1C9B79" w14:textId="34C5DA6C" w:rsidTr="006843B5">
        <w:trPr>
          <w:trHeight w:hRule="exact" w:val="284"/>
        </w:trPr>
        <w:tc>
          <w:tcPr>
            <w:tcW w:w="284" w:type="dxa"/>
          </w:tcPr>
          <w:p w14:paraId="39C7962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8D84EE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D56D91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7D4236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05ECF2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03EEA5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8B18C4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E60981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AB707E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AB67A6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582098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8B4202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143A85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B9E798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9A850E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933D43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461A50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1044C2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CEACCA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6B959D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B851A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D21C85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40E91F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E0154D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41FAB5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DFD2B8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47ADA3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8124E7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15906F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F6C31F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4C6294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12A3A0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C00B89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2B7675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103EAD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E5608F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5A295C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958563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CF0904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3DB461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C69EB1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C99345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8FDF88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78679B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1AC83A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7C0EEE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FF1C34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FB678C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CE254C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A6C6A7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621146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8F984B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E5E0C8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15953D9" w14:textId="2835ADEC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5594411" w14:textId="4FD09E64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4ED9E0C8" w14:textId="6C950A0D" w:rsidTr="006843B5">
        <w:trPr>
          <w:trHeight w:hRule="exact" w:val="284"/>
        </w:trPr>
        <w:tc>
          <w:tcPr>
            <w:tcW w:w="284" w:type="dxa"/>
          </w:tcPr>
          <w:p w14:paraId="0A8556D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86210F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5317B7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659823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2E5E5A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8A817C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3A5EF0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D004C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A53742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E9C92D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7B9968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5CF6AE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145789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130DE3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AC9291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23A13A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9118FD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1C8FE1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6C83B9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AA26F5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496168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CEAFC2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DD940F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29DE57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E783C9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5B8BE6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B6D379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7FA118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F7ECC3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E6E57D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A2BB8F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A6436A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19234E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103981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1EFA4D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192DD2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A3A612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CAEF6E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F42E9E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514825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57FF54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C0FC60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9AFC14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4A4C88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362F6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A5B4CD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54E504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AAD414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61ECD8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BD1361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F2C9B5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6D0900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9BEC13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0503F16" w14:textId="6913700E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CAF98AC" w14:textId="2AF2666D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3D4C83DE" w14:textId="6780D360" w:rsidTr="006843B5">
        <w:trPr>
          <w:trHeight w:hRule="exact" w:val="284"/>
        </w:trPr>
        <w:tc>
          <w:tcPr>
            <w:tcW w:w="284" w:type="dxa"/>
          </w:tcPr>
          <w:p w14:paraId="17913EF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A282E5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2869F7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19F71B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CDB48A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37E5B1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17AA02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85F0DF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1A700F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EDBD2F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23987D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41DA31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0059A1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1F5592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C6AA74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2A042B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92BF39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62CDFE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296073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09FBD9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B3855C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B4018B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501521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EB710E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00F370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2BE85E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237C2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65FD05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4C7AAF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AF59F2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BE7F04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BF92AA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0E653A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F24520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F6CF75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25ABCE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E0D7EA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6C1726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64E1B0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D6EC37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B55D5B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80A2FF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5EE819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2DE12F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497359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535447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E66374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77197A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E34BA1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0C249E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D41040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8E63F8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1BD8DC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CD9369" w14:textId="16067B86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43A025C" w14:textId="11910084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36F1F973" w14:textId="50796042" w:rsidTr="006843B5">
        <w:trPr>
          <w:trHeight w:hRule="exact" w:val="284"/>
        </w:trPr>
        <w:tc>
          <w:tcPr>
            <w:tcW w:w="284" w:type="dxa"/>
          </w:tcPr>
          <w:p w14:paraId="3B6BAFD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D46B7C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D054F3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BCEFD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E49AC1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B5B2BB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3AA05D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CAFFA6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6270D3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332430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A434EA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32CF2A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E64A01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55D920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1B7046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531E88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6B21A1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9A0EF0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DFDC7D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BE7573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509E55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7AF5CC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D87C81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D12F25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AE8D0D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0A0E05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6CC06D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C2FECC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59C79B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EF579D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A50986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0F2A89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83988A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3C87E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736477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861647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B5758A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0F2014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F28A4A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540EDD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4C0DF2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44265D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E755A6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D02EE9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AA05D3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91373E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10052F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A1F6F2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FD8BCB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9E990A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98A6B5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8642F6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A788E4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2610941" w14:textId="2FF52426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B6E9FD6" w14:textId="239CD340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48F7AF19" w14:textId="3DF6C91B" w:rsidTr="006843B5">
        <w:trPr>
          <w:trHeight w:hRule="exact" w:val="284"/>
        </w:trPr>
        <w:tc>
          <w:tcPr>
            <w:tcW w:w="284" w:type="dxa"/>
          </w:tcPr>
          <w:p w14:paraId="7BFB732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87DE98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175913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651312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3D802F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0F63DA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1A828E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B35FBB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1064E2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9F0401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0D7DF8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4A69C0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6BC808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89C6A0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39D63D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80C174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2E504E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6F93E0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2CC4F0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301A9C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1D9E02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E79E56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5619B9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C9A080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C31F1A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310144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AE65FE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FADE3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D2CAD8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609753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3E3EFF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A7AB1A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FFE06F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F5F286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09CA62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49EA6E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576582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821387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D7F4A8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75BD49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827B9C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4278F3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248BED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C24459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F6820B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506CB5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1350F3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3AB135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EC1F38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DAFD98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8A3C05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4E5D8B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1B1BFC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7FF03E1" w14:textId="2DF66C9E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F8DEE05" w14:textId="6FACECA2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68D0DED5" w14:textId="42F10E28" w:rsidTr="006843B5">
        <w:trPr>
          <w:trHeight w:hRule="exact" w:val="284"/>
        </w:trPr>
        <w:tc>
          <w:tcPr>
            <w:tcW w:w="284" w:type="dxa"/>
          </w:tcPr>
          <w:p w14:paraId="610530C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2DA60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546281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F7BD46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C8FCD5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3C5EB6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AE4DC5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8E583C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7FCDCC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AAEB1A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AE355E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E64264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31D996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193114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20AE39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6C9783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A167CF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BC53AD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8702B6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23D85F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D48A75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747F22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E214AE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E44965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847F6B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BD1DC4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CFB351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C30121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B32BD5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495B8C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EDE509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1C6370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C38D0C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AAED4C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0250E9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8AD70D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0CF254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5D6C72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BA3D8C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7BFEC1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2E1E07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15434F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8ED197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9ED9AA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195540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DE90AD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D9D69C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D530AA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F08927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0476B1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5FF539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E10DEA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266D9C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CCD9567" w14:textId="7B1792C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4B8F44A" w14:textId="6D44A07C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50F6895B" w14:textId="368099F8" w:rsidTr="006843B5">
        <w:trPr>
          <w:trHeight w:hRule="exact" w:val="284"/>
        </w:trPr>
        <w:tc>
          <w:tcPr>
            <w:tcW w:w="284" w:type="dxa"/>
          </w:tcPr>
          <w:p w14:paraId="30017F3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47A927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D5284A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1B7B9D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060FEF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4211FD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5D069F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77D9B7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8C21EA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A1F31F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9CC417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BF78A2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27BEEF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78BF3D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F16651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930B8B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D2AEF0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321331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BB0E44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C31334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6884AC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5AACD4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490F93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8B5EBF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62AC1B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15678E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D68ED3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D6132C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4E5769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203ACE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20D64F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6E787B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B4F2B0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733D0A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9D7F68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D194F7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F0976F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924F40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9B2DA1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D6619B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72763A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C7BE51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63182F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553E08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DA2211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4637A9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0DFECD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2AEBBC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3F5832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7C628A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11F1DE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25C962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53E6B6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A081069" w14:textId="4EBE4A8A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E9F85D3" w14:textId="75E98108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63B53EBE" w14:textId="48DDDB79" w:rsidTr="006843B5">
        <w:trPr>
          <w:trHeight w:hRule="exact" w:val="284"/>
        </w:trPr>
        <w:tc>
          <w:tcPr>
            <w:tcW w:w="284" w:type="dxa"/>
          </w:tcPr>
          <w:p w14:paraId="1D00414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DD5E74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15C95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8D9B37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2C6EA8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41FDEA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5AECED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E42043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5A7AFD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D1144B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A86CFA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0D89D4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1163FF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DA1207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967CD2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E36FD8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EAA11F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D811C3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D23FC6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8973C3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CEDA4F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3DE0D7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8B76C7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FC9E49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F52F48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C7CCFE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B41262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D61F12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16D1B1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1B61F5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DD5DD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164F58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92B939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7C9A8A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E58844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4D6F01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4C5252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A2E321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945552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3E1ACF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7A2264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067CA9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597E20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6FBFB1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ADE0A3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C1B514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273035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DEA499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54562A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1C804A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C9FCF4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6D3A42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513726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40E664C" w14:textId="76AAE4AB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39997C" w14:textId="426A536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31B4D879" w14:textId="76C1EC6E" w:rsidTr="006843B5">
        <w:trPr>
          <w:trHeight w:hRule="exact" w:val="284"/>
        </w:trPr>
        <w:tc>
          <w:tcPr>
            <w:tcW w:w="284" w:type="dxa"/>
          </w:tcPr>
          <w:p w14:paraId="3B34F60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9CE95A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54FE2D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4BEFEF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E47486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FB183F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821625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3C59C5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F0C549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715A5F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48D5D8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E4A11F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A9FBEE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D6B175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06ADDE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ED113A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5EBFB3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910FEB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C09745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1C246F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5284AA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5C44D5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6D7112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3BA51F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DE69B0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2D5A3B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8F6BDB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CD7B58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A5B8C1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519B05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58DA6D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64614F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99E3A0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6257F5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792905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CB8E0E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B98E2D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3436C0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C93662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DC3202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3613DC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25C10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FAEE45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269961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A2F1DC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BF659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44ABCF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43EB96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F58DD0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A48E25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4D0388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C1FEA9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4C547C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EB4673C" w14:textId="2617A943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898359F" w14:textId="377716D9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4F4AB9C8" w14:textId="524DD054" w:rsidTr="006843B5">
        <w:trPr>
          <w:trHeight w:hRule="exact" w:val="284"/>
        </w:trPr>
        <w:tc>
          <w:tcPr>
            <w:tcW w:w="284" w:type="dxa"/>
          </w:tcPr>
          <w:p w14:paraId="01E17A2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2187FC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0EB3CC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B8696D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554E6E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52B2C5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451128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54151F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5F220A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4DCBD0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34BAAA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8DD9F1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92DA69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75E1D7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09D5A3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F9BA13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0857B2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BD2406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BFDF3A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879430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F0C686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A0F59D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9F58B8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BF79E4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57EEB0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10AFCA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D8A6FD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F1BCF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EEBF1A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CA17E6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A7B799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DF4112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742348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1E6A79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8B91A4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031493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DD2AAC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5ED9DE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7CFB5C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67E889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4204B5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67CD8C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1ACA97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2484F1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661E74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2CCC0C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A1C082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887815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01430E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9EEBBC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FC6A2B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15FDF3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BDA1C2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6F89E95" w14:textId="4F5E9DD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E3E0FDE" w14:textId="19E951ED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58377AE8" w14:textId="7DF379F5" w:rsidTr="006843B5">
        <w:trPr>
          <w:trHeight w:hRule="exact" w:val="284"/>
        </w:trPr>
        <w:tc>
          <w:tcPr>
            <w:tcW w:w="284" w:type="dxa"/>
          </w:tcPr>
          <w:p w14:paraId="00C61EF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B9E1C5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BB1AA5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9E1B40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2C3A51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6A1409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336D30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94A203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BC296B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31C3E2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D88171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8EA691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3CE060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1CAD5C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D77D77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9927F9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436E3D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8D0346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67655B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4C222B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6BAC84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6A1568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6816F0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E8E493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39BE11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E16A02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50A8A2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062C46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8163D4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83A733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561C57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2E1359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4D1565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DE93C5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7BBAF9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64B13B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940E6C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9E1D46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79D6BA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D37940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63941C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B55B57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708580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907AF2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0FB4BF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28825C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B401C4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204C66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2FED20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032BDA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EEF26A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6BA780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2ECFD4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33A340A" w14:textId="79768583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09AA2B2" w14:textId="2AE8776C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3E38AEC0" w14:textId="47602F5A" w:rsidTr="006843B5">
        <w:trPr>
          <w:trHeight w:hRule="exact" w:val="284"/>
        </w:trPr>
        <w:tc>
          <w:tcPr>
            <w:tcW w:w="284" w:type="dxa"/>
          </w:tcPr>
          <w:p w14:paraId="6372FB8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D27934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49D79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5E0C30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AA6B11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7E4D67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1053B1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0B9F99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9A7F95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C14FA9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BDD212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D4CDF6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92277C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A59406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D0914C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06EC9D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5423C1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908D37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2A464A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7B622E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165AF4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5028CA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DDA327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6CFC71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C169E5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AC564A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1B2DD4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5E0476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821483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FDC261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BAF395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C36D24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E2D152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291579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CD99D8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37C6EC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7B2870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6F232D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495372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B718CF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27090D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D042DA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CDB4E7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105205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24507D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E21C70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C0C7BC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37BA78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6AE50B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EEB8BF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221FD0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974894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C18D5D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D268231" w14:textId="68BD9563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0055B60" w14:textId="5AEB3A40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468E9BEC" w14:textId="788F4258" w:rsidTr="006843B5">
        <w:trPr>
          <w:trHeight w:hRule="exact" w:val="284"/>
        </w:trPr>
        <w:tc>
          <w:tcPr>
            <w:tcW w:w="284" w:type="dxa"/>
          </w:tcPr>
          <w:p w14:paraId="1F94D43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B9F15D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116496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0ABBE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9D74B5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371E17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2E4113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275232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2D3580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0E4E6D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878F8A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3E83F8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FDA6A4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92CC57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59F661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F1CDC6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140E12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10A0E0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9C9D8B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F8CF0E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D039BD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E7FA9C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2A21DF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064C70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5333A4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94F38C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42816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56B85C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8F87EC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023B34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4A1FD6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583BC0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9D211D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B0269A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69AEBC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054042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230953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CD8AC7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F5DB43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8D6768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BED373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F70A06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58B21B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E06669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A60AF2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5E6E23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1BC047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AEB9C8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00CFC8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44122D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737D6D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593535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3984B4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DB57E3F" w14:textId="6FCFD7D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AF12D52" w14:textId="195D5C95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3B0E0808" w14:textId="0164664E" w:rsidTr="006843B5">
        <w:trPr>
          <w:trHeight w:hRule="exact" w:val="284"/>
        </w:trPr>
        <w:tc>
          <w:tcPr>
            <w:tcW w:w="284" w:type="dxa"/>
          </w:tcPr>
          <w:p w14:paraId="6800760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4BC43A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57C537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D9A77A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9ED653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3519CA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CF3245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6C69CA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C74E4E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B7F104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4A0EFE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D21396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EA40A4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629E6F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08E173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61CE35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D4A0B9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CACA13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5B1754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3ECE46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2034BD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3822E3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43387A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7E93C1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9B2E6F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537CC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0E7B3F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3EFEF5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6BE741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3785DC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BB1DFA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1DDCD0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50F6AB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B7D10B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7F8405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9C7F72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760A46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190B19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6FA502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BE13DD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AC7C72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DA3A10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7923E6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30D543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BCE188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98EC1A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5F6D27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34459A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998D03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44BD3B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E76D19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18BE61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972069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2597D0D" w14:textId="548D3D35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3B564B4" w14:textId="26B9009E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  <w:tr w:rsidR="00DA503E" w14:paraId="48F3D199" w14:textId="60E500DE" w:rsidTr="006843B5">
        <w:trPr>
          <w:trHeight w:hRule="exact" w:val="284"/>
        </w:trPr>
        <w:tc>
          <w:tcPr>
            <w:tcW w:w="284" w:type="dxa"/>
          </w:tcPr>
          <w:p w14:paraId="2456EF8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62EDE1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F0BC57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1A44D2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73013C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A74826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2BA941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ACFE97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53C02B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A4054A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0FCA3B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722B3C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9568CC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864ED0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2E58A3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AF36E8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7E47DD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3BBCB6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676769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9B0990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6ECA76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7FDEAA73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C3DF90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087A07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E23D909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04A060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2D56F7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12201E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0B08CD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20188A6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882208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327B596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56E18B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BB689B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4CEAAB1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777278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1348770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73CB744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4F94E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B103CA8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80375B5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8A6B82C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2CEA0CF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26ED37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ECE843D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737B90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A34345E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5F3ADA1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D77C06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0B3A2392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C1CCCAB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37D890CA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1D5B16B7" w14:textId="77777777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691283A3" w14:textId="36740E73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84" w:type="dxa"/>
          </w:tcPr>
          <w:p w14:paraId="4C5F21D1" w14:textId="5E1F126B" w:rsidR="00DA503E" w:rsidRDefault="00DA503E" w:rsidP="009701FF">
            <w:pPr>
              <w:spacing w:before="240"/>
              <w:jc w:val="both"/>
              <w:rPr>
                <w:i/>
                <w:iCs/>
                <w:color w:val="323E4F" w:themeColor="text2" w:themeShade="BF"/>
                <w:sz w:val="20"/>
                <w:szCs w:val="20"/>
              </w:rPr>
            </w:pPr>
          </w:p>
        </w:tc>
      </w:tr>
    </w:tbl>
    <w:p w14:paraId="030DF517" w14:textId="681C28B5" w:rsidR="00092964" w:rsidRDefault="00092964" w:rsidP="00483095">
      <w:pPr>
        <w:spacing w:before="240"/>
        <w:jc w:val="both"/>
        <w:rPr>
          <w:sz w:val="24"/>
          <w:szCs w:val="24"/>
        </w:rPr>
      </w:pPr>
    </w:p>
    <w:sectPr w:rsidR="00092964" w:rsidSect="00A359AC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495" w:hanging="360"/>
      </w:p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E0797"/>
    <w:multiLevelType w:val="hybridMultilevel"/>
    <w:tmpl w:val="B4BC2D3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9E3869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707527"/>
    <w:multiLevelType w:val="hybridMultilevel"/>
    <w:tmpl w:val="04D2424E"/>
    <w:lvl w:ilvl="0" w:tplc="163EC864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FB1435F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43960"/>
    <w:multiLevelType w:val="hybridMultilevel"/>
    <w:tmpl w:val="14426A54"/>
    <w:lvl w:ilvl="0" w:tplc="93720EDE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B5F6A17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B52479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F792A96"/>
    <w:multiLevelType w:val="hybridMultilevel"/>
    <w:tmpl w:val="C9E876D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15"/>
  </w:num>
  <w:num w:numId="5">
    <w:abstractNumId w:val="5"/>
  </w:num>
  <w:num w:numId="6">
    <w:abstractNumId w:val="17"/>
  </w:num>
  <w:num w:numId="7">
    <w:abstractNumId w:val="10"/>
  </w:num>
  <w:num w:numId="8">
    <w:abstractNumId w:val="3"/>
  </w:num>
  <w:num w:numId="9">
    <w:abstractNumId w:val="11"/>
  </w:num>
  <w:num w:numId="10">
    <w:abstractNumId w:val="16"/>
  </w:num>
  <w:num w:numId="11">
    <w:abstractNumId w:val="12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4"/>
  </w:num>
  <w:num w:numId="17">
    <w:abstractNumId w:val="22"/>
  </w:num>
  <w:num w:numId="18">
    <w:abstractNumId w:val="21"/>
  </w:num>
  <w:num w:numId="19">
    <w:abstractNumId w:val="23"/>
  </w:num>
  <w:num w:numId="20">
    <w:abstractNumId w:val="4"/>
  </w:num>
  <w:num w:numId="21">
    <w:abstractNumId w:val="8"/>
  </w:num>
  <w:num w:numId="22">
    <w:abstractNumId w:val="6"/>
  </w:num>
  <w:num w:numId="23">
    <w:abstractNumId w:val="18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31242"/>
    <w:rsid w:val="00050B5B"/>
    <w:rsid w:val="0006399B"/>
    <w:rsid w:val="00092964"/>
    <w:rsid w:val="00093CDA"/>
    <w:rsid w:val="000958F7"/>
    <w:rsid w:val="000A09CE"/>
    <w:rsid w:val="000B4A8C"/>
    <w:rsid w:val="000B735F"/>
    <w:rsid w:val="000C2BAC"/>
    <w:rsid w:val="000C2F62"/>
    <w:rsid w:val="000F46E6"/>
    <w:rsid w:val="000F6CE6"/>
    <w:rsid w:val="001B04CA"/>
    <w:rsid w:val="001B655C"/>
    <w:rsid w:val="001F4192"/>
    <w:rsid w:val="001F6378"/>
    <w:rsid w:val="002256A9"/>
    <w:rsid w:val="00245CAE"/>
    <w:rsid w:val="00247C2D"/>
    <w:rsid w:val="00261781"/>
    <w:rsid w:val="00261F81"/>
    <w:rsid w:val="00265E31"/>
    <w:rsid w:val="00281780"/>
    <w:rsid w:val="00282A2A"/>
    <w:rsid w:val="002B0279"/>
    <w:rsid w:val="002E7C8A"/>
    <w:rsid w:val="002F3A43"/>
    <w:rsid w:val="003013DB"/>
    <w:rsid w:val="003068C0"/>
    <w:rsid w:val="003072A6"/>
    <w:rsid w:val="00330FAE"/>
    <w:rsid w:val="00380584"/>
    <w:rsid w:val="00384703"/>
    <w:rsid w:val="003C6AE2"/>
    <w:rsid w:val="003E29C0"/>
    <w:rsid w:val="003E4E06"/>
    <w:rsid w:val="00430020"/>
    <w:rsid w:val="00443477"/>
    <w:rsid w:val="00447231"/>
    <w:rsid w:val="00453454"/>
    <w:rsid w:val="0047396A"/>
    <w:rsid w:val="00483095"/>
    <w:rsid w:val="004C0EFD"/>
    <w:rsid w:val="004C2A24"/>
    <w:rsid w:val="004F4075"/>
    <w:rsid w:val="00514DDC"/>
    <w:rsid w:val="00533BB8"/>
    <w:rsid w:val="00540715"/>
    <w:rsid w:val="00541007"/>
    <w:rsid w:val="00564ABF"/>
    <w:rsid w:val="00580167"/>
    <w:rsid w:val="00582AF7"/>
    <w:rsid w:val="00586DDF"/>
    <w:rsid w:val="005C1111"/>
    <w:rsid w:val="005E0F8B"/>
    <w:rsid w:val="005F4F50"/>
    <w:rsid w:val="00601B7D"/>
    <w:rsid w:val="006361D9"/>
    <w:rsid w:val="00657437"/>
    <w:rsid w:val="00665978"/>
    <w:rsid w:val="006843B5"/>
    <w:rsid w:val="006C294C"/>
    <w:rsid w:val="006C3CA1"/>
    <w:rsid w:val="006D7019"/>
    <w:rsid w:val="0070115B"/>
    <w:rsid w:val="007333F3"/>
    <w:rsid w:val="007517AD"/>
    <w:rsid w:val="00751E1B"/>
    <w:rsid w:val="007532C3"/>
    <w:rsid w:val="0075405D"/>
    <w:rsid w:val="007574EE"/>
    <w:rsid w:val="00762D90"/>
    <w:rsid w:val="007A06AC"/>
    <w:rsid w:val="007A3031"/>
    <w:rsid w:val="007A5EE8"/>
    <w:rsid w:val="007C097F"/>
    <w:rsid w:val="007D5E2E"/>
    <w:rsid w:val="007E075D"/>
    <w:rsid w:val="007F1E82"/>
    <w:rsid w:val="008142D0"/>
    <w:rsid w:val="0083753E"/>
    <w:rsid w:val="0084402A"/>
    <w:rsid w:val="00864CEA"/>
    <w:rsid w:val="00892ECF"/>
    <w:rsid w:val="0089439B"/>
    <w:rsid w:val="008A100E"/>
    <w:rsid w:val="008B21A1"/>
    <w:rsid w:val="008B6402"/>
    <w:rsid w:val="008E797D"/>
    <w:rsid w:val="009226EB"/>
    <w:rsid w:val="00931C60"/>
    <w:rsid w:val="009701FF"/>
    <w:rsid w:val="00972953"/>
    <w:rsid w:val="00977238"/>
    <w:rsid w:val="009810AF"/>
    <w:rsid w:val="009A2BBD"/>
    <w:rsid w:val="009B0B70"/>
    <w:rsid w:val="009F2231"/>
    <w:rsid w:val="009F4FC5"/>
    <w:rsid w:val="00A12F78"/>
    <w:rsid w:val="00A20D03"/>
    <w:rsid w:val="00A359AC"/>
    <w:rsid w:val="00A57FBA"/>
    <w:rsid w:val="00AF7294"/>
    <w:rsid w:val="00B147B4"/>
    <w:rsid w:val="00B16A68"/>
    <w:rsid w:val="00B20161"/>
    <w:rsid w:val="00B30FFE"/>
    <w:rsid w:val="00B3642D"/>
    <w:rsid w:val="00B67E03"/>
    <w:rsid w:val="00BA58CC"/>
    <w:rsid w:val="00BD596A"/>
    <w:rsid w:val="00C139CB"/>
    <w:rsid w:val="00C20E1F"/>
    <w:rsid w:val="00C33EBF"/>
    <w:rsid w:val="00C37FB9"/>
    <w:rsid w:val="00C50AD4"/>
    <w:rsid w:val="00C54E2E"/>
    <w:rsid w:val="00C74381"/>
    <w:rsid w:val="00C74CCF"/>
    <w:rsid w:val="00C84E7F"/>
    <w:rsid w:val="00C87007"/>
    <w:rsid w:val="00CA7C61"/>
    <w:rsid w:val="00CB4E00"/>
    <w:rsid w:val="00CC3CC9"/>
    <w:rsid w:val="00CF017C"/>
    <w:rsid w:val="00CF400C"/>
    <w:rsid w:val="00D14906"/>
    <w:rsid w:val="00D25BFA"/>
    <w:rsid w:val="00D36627"/>
    <w:rsid w:val="00D37D46"/>
    <w:rsid w:val="00D40E63"/>
    <w:rsid w:val="00D453B5"/>
    <w:rsid w:val="00D528ED"/>
    <w:rsid w:val="00D941E6"/>
    <w:rsid w:val="00DA3AA7"/>
    <w:rsid w:val="00DA3D99"/>
    <w:rsid w:val="00DA503E"/>
    <w:rsid w:val="00DA5477"/>
    <w:rsid w:val="00DB7E05"/>
    <w:rsid w:val="00DD56BA"/>
    <w:rsid w:val="00DF674B"/>
    <w:rsid w:val="00E14272"/>
    <w:rsid w:val="00EB0D1D"/>
    <w:rsid w:val="00EF1D8A"/>
    <w:rsid w:val="00F11938"/>
    <w:rsid w:val="00F11FC7"/>
    <w:rsid w:val="00F21B0D"/>
    <w:rsid w:val="00F2688E"/>
    <w:rsid w:val="00F27B38"/>
    <w:rsid w:val="00F53191"/>
    <w:rsid w:val="00F55783"/>
    <w:rsid w:val="00F56966"/>
    <w:rsid w:val="00F62EB7"/>
    <w:rsid w:val="00F67ED4"/>
    <w:rsid w:val="00FC68FD"/>
    <w:rsid w:val="00FE6D1C"/>
    <w:rsid w:val="00FE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10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1.bin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4.wmf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image" Target="media/image1.png"/><Relationship Id="rId61" Type="http://schemas.openxmlformats.org/officeDocument/2006/relationships/image" Target="media/image30.wmf"/><Relationship Id="rId19" Type="http://schemas.openxmlformats.org/officeDocument/2006/relationships/image" Target="media/image9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5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oleObject" Target="embeddings/oleObject2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2</Pages>
  <Words>3173</Words>
  <Characters>1810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58</cp:revision>
  <dcterms:created xsi:type="dcterms:W3CDTF">2026-08-15T13:49:00Z</dcterms:created>
  <dcterms:modified xsi:type="dcterms:W3CDTF">2026-08-21T06:52:00Z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